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5C7" w:rsidRPr="002A2754" w:rsidRDefault="004B0CE9" w:rsidP="00EA0672">
      <w:pPr>
        <w:widowControl/>
        <w:autoSpaceDE/>
        <w:autoSpaceDN/>
        <w:adjustRightInd/>
        <w:jc w:val="center"/>
        <w:rPr>
          <w:b/>
          <w:bCs/>
          <w:spacing w:val="-6"/>
          <w:sz w:val="24"/>
          <w:szCs w:val="24"/>
        </w:rPr>
      </w:pPr>
      <w:bookmarkStart w:id="0" w:name="_GoBack"/>
      <w:bookmarkEnd w:id="0"/>
      <w:r>
        <w:rPr>
          <w:b/>
          <w:bCs/>
          <w:noProof/>
          <w:spacing w:val="-6"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-428625</wp:posOffset>
            </wp:positionV>
            <wp:extent cx="6678930" cy="9450705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945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081" w:rsidRDefault="000C6081" w:rsidP="00EA0672">
      <w:pPr>
        <w:widowControl/>
        <w:autoSpaceDE/>
        <w:autoSpaceDN/>
        <w:adjustRightInd/>
        <w:jc w:val="center"/>
        <w:rPr>
          <w:b/>
          <w:bCs/>
          <w:spacing w:val="-6"/>
          <w:sz w:val="24"/>
          <w:szCs w:val="24"/>
        </w:rPr>
      </w:pPr>
    </w:p>
    <w:p w:rsidR="000475C7" w:rsidRPr="002A2754" w:rsidRDefault="000475C7" w:rsidP="00EA0672">
      <w:pPr>
        <w:widowControl/>
        <w:autoSpaceDE/>
        <w:autoSpaceDN/>
        <w:adjustRightInd/>
        <w:jc w:val="center"/>
        <w:rPr>
          <w:b/>
          <w:bCs/>
          <w:spacing w:val="-6"/>
          <w:sz w:val="24"/>
          <w:szCs w:val="24"/>
        </w:rPr>
      </w:pPr>
      <w:r w:rsidRPr="002A2754">
        <w:rPr>
          <w:b/>
          <w:bCs/>
          <w:spacing w:val="-6"/>
          <w:sz w:val="24"/>
          <w:szCs w:val="24"/>
        </w:rPr>
        <w:t>СОДЕРЖАНИЕ</w:t>
      </w:r>
    </w:p>
    <w:p w:rsidR="000475C7" w:rsidRPr="002A2754" w:rsidRDefault="000475C7" w:rsidP="00B566A5">
      <w:pPr>
        <w:shd w:val="clear" w:color="auto" w:fill="FFFFFF"/>
        <w:spacing w:line="360" w:lineRule="auto"/>
        <w:ind w:firstLine="851"/>
        <w:rPr>
          <w:b/>
          <w:bCs/>
          <w:spacing w:val="-6"/>
          <w:sz w:val="24"/>
          <w:szCs w:val="24"/>
        </w:rPr>
      </w:pPr>
    </w:p>
    <w:p w:rsidR="006D2CBF" w:rsidRPr="002A2754" w:rsidRDefault="00B566A5" w:rsidP="008A3084">
      <w:pPr>
        <w:shd w:val="clear" w:color="auto" w:fill="FFFFFF"/>
        <w:tabs>
          <w:tab w:val="left" w:pos="8931"/>
          <w:tab w:val="left" w:pos="9214"/>
          <w:tab w:val="left" w:pos="9356"/>
        </w:tabs>
        <w:spacing w:line="360" w:lineRule="auto"/>
        <w:ind w:firstLine="284"/>
        <w:rPr>
          <w:bCs/>
          <w:spacing w:val="-6"/>
          <w:sz w:val="24"/>
          <w:szCs w:val="24"/>
        </w:rPr>
      </w:pPr>
      <w:r w:rsidRPr="002A2754">
        <w:rPr>
          <w:bCs/>
          <w:spacing w:val="-6"/>
          <w:sz w:val="24"/>
          <w:szCs w:val="24"/>
        </w:rPr>
        <w:t>Пояснительная записка</w:t>
      </w:r>
      <w:r w:rsidR="006D2CBF" w:rsidRPr="002A2754">
        <w:rPr>
          <w:bCs/>
          <w:spacing w:val="-6"/>
          <w:sz w:val="24"/>
          <w:szCs w:val="24"/>
        </w:rPr>
        <w:tab/>
        <w:t>3</w:t>
      </w:r>
    </w:p>
    <w:p w:rsidR="00B566A5" w:rsidRPr="002A2754" w:rsidRDefault="006D2CBF" w:rsidP="008A3084">
      <w:pPr>
        <w:shd w:val="clear" w:color="auto" w:fill="FFFFFF"/>
        <w:tabs>
          <w:tab w:val="left" w:pos="8931"/>
          <w:tab w:val="left" w:pos="9214"/>
          <w:tab w:val="left" w:pos="9356"/>
        </w:tabs>
        <w:spacing w:line="360" w:lineRule="auto"/>
        <w:ind w:firstLine="284"/>
        <w:rPr>
          <w:bCs/>
          <w:spacing w:val="-6"/>
          <w:sz w:val="24"/>
          <w:szCs w:val="24"/>
        </w:rPr>
      </w:pPr>
      <w:r w:rsidRPr="002A2754">
        <w:rPr>
          <w:bCs/>
          <w:spacing w:val="-6"/>
          <w:sz w:val="24"/>
          <w:szCs w:val="24"/>
        </w:rPr>
        <w:t>Актуальность Программы</w:t>
      </w:r>
      <w:r w:rsidR="00B566A5" w:rsidRPr="002A2754">
        <w:rPr>
          <w:bCs/>
          <w:spacing w:val="-6"/>
          <w:sz w:val="24"/>
          <w:szCs w:val="24"/>
        </w:rPr>
        <w:t xml:space="preserve">                                                  </w:t>
      </w:r>
      <w:r w:rsidRPr="002A2754">
        <w:rPr>
          <w:bCs/>
          <w:spacing w:val="-6"/>
          <w:sz w:val="24"/>
          <w:szCs w:val="24"/>
        </w:rPr>
        <w:tab/>
        <w:t>4</w:t>
      </w:r>
    </w:p>
    <w:p w:rsidR="00B566A5" w:rsidRPr="002A2754" w:rsidRDefault="000475C7" w:rsidP="008A3084">
      <w:pPr>
        <w:shd w:val="clear" w:color="auto" w:fill="FFFFFF"/>
        <w:tabs>
          <w:tab w:val="left" w:pos="8931"/>
          <w:tab w:val="left" w:pos="9214"/>
          <w:tab w:val="left" w:pos="9356"/>
        </w:tabs>
        <w:spacing w:line="360" w:lineRule="auto"/>
        <w:ind w:firstLine="284"/>
        <w:rPr>
          <w:bCs/>
          <w:spacing w:val="-6"/>
          <w:sz w:val="24"/>
          <w:szCs w:val="24"/>
        </w:rPr>
      </w:pPr>
      <w:r w:rsidRPr="002A2754">
        <w:rPr>
          <w:bCs/>
          <w:spacing w:val="-6"/>
          <w:sz w:val="24"/>
          <w:szCs w:val="24"/>
        </w:rPr>
        <w:t>Цел</w:t>
      </w:r>
      <w:r w:rsidR="00B566A5" w:rsidRPr="002A2754">
        <w:rPr>
          <w:bCs/>
          <w:spacing w:val="-6"/>
          <w:sz w:val="24"/>
          <w:szCs w:val="24"/>
        </w:rPr>
        <w:t xml:space="preserve">и и задачи реализации программы                                              </w:t>
      </w:r>
      <w:r w:rsidR="006D2CBF" w:rsidRPr="002A2754">
        <w:rPr>
          <w:bCs/>
          <w:spacing w:val="-6"/>
          <w:sz w:val="24"/>
          <w:szCs w:val="24"/>
        </w:rPr>
        <w:tab/>
      </w:r>
      <w:r w:rsidR="009A6714">
        <w:rPr>
          <w:bCs/>
          <w:spacing w:val="-6"/>
          <w:sz w:val="24"/>
          <w:szCs w:val="24"/>
        </w:rPr>
        <w:t>5</w:t>
      </w:r>
    </w:p>
    <w:p w:rsidR="000475C7" w:rsidRPr="002A2754" w:rsidRDefault="000475C7" w:rsidP="008A3084">
      <w:pPr>
        <w:shd w:val="clear" w:color="auto" w:fill="FFFFFF"/>
        <w:tabs>
          <w:tab w:val="left" w:pos="8931"/>
          <w:tab w:val="left" w:pos="9214"/>
          <w:tab w:val="left" w:pos="9356"/>
        </w:tabs>
        <w:spacing w:line="360" w:lineRule="auto"/>
        <w:ind w:firstLine="284"/>
        <w:rPr>
          <w:bCs/>
          <w:spacing w:val="-6"/>
          <w:sz w:val="24"/>
          <w:szCs w:val="24"/>
        </w:rPr>
      </w:pPr>
      <w:r w:rsidRPr="002A2754">
        <w:rPr>
          <w:bCs/>
          <w:spacing w:val="-6"/>
          <w:sz w:val="24"/>
          <w:szCs w:val="24"/>
        </w:rPr>
        <w:t>Принципы и подх</w:t>
      </w:r>
      <w:r w:rsidR="00B566A5" w:rsidRPr="002A2754">
        <w:rPr>
          <w:bCs/>
          <w:spacing w:val="-6"/>
          <w:sz w:val="24"/>
          <w:szCs w:val="24"/>
        </w:rPr>
        <w:t xml:space="preserve">оды к   формированию программы                              </w:t>
      </w:r>
      <w:r w:rsidR="006D2CBF" w:rsidRPr="002A2754">
        <w:rPr>
          <w:bCs/>
          <w:spacing w:val="-6"/>
          <w:sz w:val="24"/>
          <w:szCs w:val="24"/>
        </w:rPr>
        <w:tab/>
      </w:r>
      <w:r w:rsidR="009A6714">
        <w:rPr>
          <w:bCs/>
          <w:spacing w:val="-6"/>
          <w:sz w:val="24"/>
          <w:szCs w:val="24"/>
        </w:rPr>
        <w:t>6</w:t>
      </w:r>
    </w:p>
    <w:p w:rsidR="000475C7" w:rsidRPr="002A2754" w:rsidRDefault="007C3CE8" w:rsidP="008A3084">
      <w:pPr>
        <w:tabs>
          <w:tab w:val="left" w:pos="8931"/>
          <w:tab w:val="left" w:pos="9214"/>
          <w:tab w:val="left" w:pos="9356"/>
        </w:tabs>
        <w:spacing w:line="360" w:lineRule="auto"/>
        <w:ind w:firstLine="284"/>
        <w:rPr>
          <w:sz w:val="24"/>
          <w:szCs w:val="24"/>
        </w:rPr>
      </w:pPr>
      <w:r w:rsidRPr="002A2754">
        <w:rPr>
          <w:sz w:val="24"/>
          <w:szCs w:val="24"/>
        </w:rPr>
        <w:t>Характеристика особенностей</w:t>
      </w:r>
      <w:r w:rsidR="000475C7" w:rsidRPr="002A2754">
        <w:rPr>
          <w:sz w:val="24"/>
          <w:szCs w:val="24"/>
        </w:rPr>
        <w:t xml:space="preserve"> разв</w:t>
      </w:r>
      <w:r w:rsidR="00B566A5" w:rsidRPr="002A2754">
        <w:rPr>
          <w:sz w:val="24"/>
          <w:szCs w:val="24"/>
        </w:rPr>
        <w:t>ития детей дошкольного возраста</w:t>
      </w:r>
      <w:r w:rsidR="006D2CBF" w:rsidRPr="002A2754">
        <w:rPr>
          <w:sz w:val="24"/>
          <w:szCs w:val="24"/>
        </w:rPr>
        <w:tab/>
      </w:r>
      <w:r w:rsidR="009A6714">
        <w:rPr>
          <w:sz w:val="24"/>
          <w:szCs w:val="24"/>
        </w:rPr>
        <w:t>7</w:t>
      </w:r>
    </w:p>
    <w:p w:rsidR="000475C7" w:rsidRPr="002A2754" w:rsidRDefault="000475C7" w:rsidP="008A3084">
      <w:pPr>
        <w:shd w:val="clear" w:color="auto" w:fill="FFFFFF"/>
        <w:tabs>
          <w:tab w:val="left" w:pos="8931"/>
          <w:tab w:val="left" w:pos="9214"/>
          <w:tab w:val="left" w:pos="9356"/>
        </w:tabs>
        <w:spacing w:line="360" w:lineRule="auto"/>
        <w:ind w:firstLine="284"/>
        <w:rPr>
          <w:bCs/>
          <w:spacing w:val="-6"/>
          <w:sz w:val="24"/>
          <w:szCs w:val="24"/>
        </w:rPr>
      </w:pPr>
      <w:r w:rsidRPr="002A2754">
        <w:rPr>
          <w:bCs/>
          <w:spacing w:val="-6"/>
          <w:sz w:val="24"/>
          <w:szCs w:val="24"/>
        </w:rPr>
        <w:t>Планируемые результаты осв</w:t>
      </w:r>
      <w:r w:rsidR="00B566A5" w:rsidRPr="002A2754">
        <w:rPr>
          <w:bCs/>
          <w:spacing w:val="-6"/>
          <w:sz w:val="24"/>
          <w:szCs w:val="24"/>
        </w:rPr>
        <w:t xml:space="preserve">оения образовательной программы    </w:t>
      </w:r>
      <w:r w:rsidR="007B66C9" w:rsidRPr="002A2754">
        <w:rPr>
          <w:bCs/>
          <w:spacing w:val="-6"/>
          <w:sz w:val="24"/>
          <w:szCs w:val="24"/>
        </w:rPr>
        <w:t xml:space="preserve"> </w:t>
      </w:r>
      <w:r w:rsidR="00B566A5" w:rsidRPr="002A2754">
        <w:rPr>
          <w:bCs/>
          <w:spacing w:val="-6"/>
          <w:sz w:val="24"/>
          <w:szCs w:val="24"/>
        </w:rPr>
        <w:t xml:space="preserve">   </w:t>
      </w:r>
      <w:r w:rsidR="008A3084" w:rsidRPr="002A2754">
        <w:rPr>
          <w:bCs/>
          <w:spacing w:val="-6"/>
          <w:sz w:val="24"/>
          <w:szCs w:val="24"/>
        </w:rPr>
        <w:t xml:space="preserve">            </w:t>
      </w:r>
      <w:r w:rsidR="009A6714">
        <w:rPr>
          <w:bCs/>
          <w:spacing w:val="-6"/>
          <w:sz w:val="24"/>
          <w:szCs w:val="24"/>
        </w:rPr>
        <w:t xml:space="preserve">                        8</w:t>
      </w:r>
    </w:p>
    <w:p w:rsidR="000475C7" w:rsidRPr="002A2754" w:rsidRDefault="000475C7" w:rsidP="008A3084">
      <w:pPr>
        <w:shd w:val="clear" w:color="auto" w:fill="FFFFFF"/>
        <w:tabs>
          <w:tab w:val="left" w:pos="8931"/>
          <w:tab w:val="left" w:pos="9214"/>
          <w:tab w:val="left" w:pos="9356"/>
        </w:tabs>
        <w:spacing w:line="360" w:lineRule="auto"/>
        <w:ind w:firstLine="284"/>
        <w:rPr>
          <w:bCs/>
          <w:spacing w:val="-6"/>
          <w:sz w:val="24"/>
          <w:szCs w:val="24"/>
        </w:rPr>
      </w:pPr>
      <w:r w:rsidRPr="002A2754">
        <w:rPr>
          <w:bCs/>
          <w:spacing w:val="-6"/>
          <w:sz w:val="24"/>
          <w:szCs w:val="24"/>
        </w:rPr>
        <w:t>Содер</w:t>
      </w:r>
      <w:r w:rsidR="00B566A5" w:rsidRPr="002A2754">
        <w:rPr>
          <w:bCs/>
          <w:spacing w:val="-6"/>
          <w:sz w:val="24"/>
          <w:szCs w:val="24"/>
        </w:rPr>
        <w:t xml:space="preserve">жание </w:t>
      </w:r>
      <w:r w:rsidR="009B261E">
        <w:rPr>
          <w:bCs/>
          <w:spacing w:val="-6"/>
          <w:sz w:val="24"/>
          <w:szCs w:val="24"/>
        </w:rPr>
        <w:t>программы</w:t>
      </w:r>
      <w:r w:rsidR="00B566A5" w:rsidRPr="002A2754">
        <w:rPr>
          <w:bCs/>
          <w:spacing w:val="-6"/>
          <w:sz w:val="24"/>
          <w:szCs w:val="24"/>
        </w:rPr>
        <w:t xml:space="preserve">                                                  </w:t>
      </w:r>
      <w:r w:rsidR="008A3084" w:rsidRPr="002A2754">
        <w:rPr>
          <w:bCs/>
          <w:spacing w:val="-6"/>
          <w:sz w:val="24"/>
          <w:szCs w:val="24"/>
        </w:rPr>
        <w:t xml:space="preserve">                           </w:t>
      </w:r>
      <w:r w:rsidR="00B566A5" w:rsidRPr="002A2754">
        <w:rPr>
          <w:bCs/>
          <w:spacing w:val="-6"/>
          <w:sz w:val="24"/>
          <w:szCs w:val="24"/>
        </w:rPr>
        <w:t xml:space="preserve">    </w:t>
      </w:r>
      <w:r w:rsidR="008A3084" w:rsidRPr="002A2754">
        <w:rPr>
          <w:bCs/>
          <w:spacing w:val="-6"/>
          <w:sz w:val="24"/>
          <w:szCs w:val="24"/>
        </w:rPr>
        <w:t xml:space="preserve">          </w:t>
      </w:r>
      <w:r w:rsidR="00B566A5" w:rsidRPr="002A2754">
        <w:rPr>
          <w:bCs/>
          <w:spacing w:val="-6"/>
          <w:sz w:val="24"/>
          <w:szCs w:val="24"/>
        </w:rPr>
        <w:t xml:space="preserve"> </w:t>
      </w:r>
      <w:r w:rsidR="009A6714">
        <w:rPr>
          <w:bCs/>
          <w:spacing w:val="-6"/>
          <w:sz w:val="24"/>
          <w:szCs w:val="24"/>
        </w:rPr>
        <w:t xml:space="preserve">                         9</w:t>
      </w:r>
    </w:p>
    <w:p w:rsidR="000475C7" w:rsidRPr="002A2754" w:rsidRDefault="00B566A5" w:rsidP="008A3084">
      <w:pPr>
        <w:shd w:val="clear" w:color="auto" w:fill="FFFFFF"/>
        <w:tabs>
          <w:tab w:val="left" w:pos="8931"/>
          <w:tab w:val="left" w:pos="9214"/>
          <w:tab w:val="left" w:pos="9356"/>
        </w:tabs>
        <w:spacing w:line="360" w:lineRule="auto"/>
        <w:ind w:firstLine="284"/>
        <w:rPr>
          <w:bCs/>
          <w:spacing w:val="-6"/>
          <w:sz w:val="24"/>
          <w:szCs w:val="24"/>
        </w:rPr>
      </w:pPr>
      <w:r w:rsidRPr="002A2754">
        <w:rPr>
          <w:bCs/>
          <w:spacing w:val="-6"/>
          <w:sz w:val="24"/>
          <w:szCs w:val="24"/>
        </w:rPr>
        <w:t xml:space="preserve">Календарно </w:t>
      </w:r>
      <w:r w:rsidR="000475C7" w:rsidRPr="002A2754">
        <w:rPr>
          <w:bCs/>
          <w:spacing w:val="-6"/>
          <w:sz w:val="24"/>
          <w:szCs w:val="24"/>
        </w:rPr>
        <w:t>-тематиче</w:t>
      </w:r>
      <w:r w:rsidRPr="002A2754">
        <w:rPr>
          <w:bCs/>
          <w:spacing w:val="-6"/>
          <w:sz w:val="24"/>
          <w:szCs w:val="24"/>
        </w:rPr>
        <w:t xml:space="preserve">ский план первого года обучения                   </w:t>
      </w:r>
      <w:r w:rsidR="008A3084" w:rsidRPr="002A2754">
        <w:rPr>
          <w:bCs/>
          <w:spacing w:val="-6"/>
          <w:sz w:val="24"/>
          <w:szCs w:val="24"/>
        </w:rPr>
        <w:t xml:space="preserve">                </w:t>
      </w:r>
      <w:r w:rsidRPr="002A2754">
        <w:rPr>
          <w:bCs/>
          <w:spacing w:val="-6"/>
          <w:sz w:val="24"/>
          <w:szCs w:val="24"/>
        </w:rPr>
        <w:t xml:space="preserve"> </w:t>
      </w:r>
      <w:r w:rsidR="009A6714">
        <w:rPr>
          <w:bCs/>
          <w:spacing w:val="-6"/>
          <w:sz w:val="24"/>
          <w:szCs w:val="24"/>
        </w:rPr>
        <w:t xml:space="preserve">                        13</w:t>
      </w:r>
    </w:p>
    <w:p w:rsidR="000475C7" w:rsidRPr="002A2754" w:rsidRDefault="00B566A5" w:rsidP="008A3084">
      <w:pPr>
        <w:shd w:val="clear" w:color="auto" w:fill="FFFFFF"/>
        <w:tabs>
          <w:tab w:val="left" w:pos="8931"/>
          <w:tab w:val="left" w:pos="9214"/>
          <w:tab w:val="left" w:pos="9356"/>
        </w:tabs>
        <w:spacing w:line="360" w:lineRule="auto"/>
        <w:ind w:firstLine="284"/>
        <w:rPr>
          <w:bCs/>
          <w:spacing w:val="-6"/>
          <w:sz w:val="24"/>
          <w:szCs w:val="24"/>
        </w:rPr>
      </w:pPr>
      <w:r w:rsidRPr="002A2754">
        <w:rPr>
          <w:bCs/>
          <w:spacing w:val="-6"/>
          <w:sz w:val="24"/>
          <w:szCs w:val="24"/>
        </w:rPr>
        <w:t>Методическое обеспечение</w:t>
      </w:r>
      <w:r w:rsidR="009B261E">
        <w:rPr>
          <w:bCs/>
          <w:spacing w:val="-6"/>
          <w:sz w:val="24"/>
          <w:szCs w:val="24"/>
        </w:rPr>
        <w:t xml:space="preserve"> программы</w:t>
      </w:r>
      <w:r w:rsidRPr="002A2754">
        <w:rPr>
          <w:bCs/>
          <w:spacing w:val="-6"/>
          <w:sz w:val="24"/>
          <w:szCs w:val="24"/>
        </w:rPr>
        <w:t xml:space="preserve">                 </w:t>
      </w:r>
      <w:r w:rsidR="008A3084" w:rsidRPr="002A2754">
        <w:rPr>
          <w:bCs/>
          <w:spacing w:val="-6"/>
          <w:sz w:val="24"/>
          <w:szCs w:val="24"/>
        </w:rPr>
        <w:t xml:space="preserve">                                           </w:t>
      </w:r>
      <w:r w:rsidRPr="002A2754">
        <w:rPr>
          <w:bCs/>
          <w:spacing w:val="-6"/>
          <w:sz w:val="24"/>
          <w:szCs w:val="24"/>
        </w:rPr>
        <w:t xml:space="preserve">    </w:t>
      </w:r>
      <w:r w:rsidR="007C3CE8" w:rsidRPr="002A2754">
        <w:rPr>
          <w:bCs/>
          <w:spacing w:val="-6"/>
          <w:sz w:val="24"/>
          <w:szCs w:val="24"/>
        </w:rPr>
        <w:t xml:space="preserve"> </w:t>
      </w:r>
      <w:r w:rsidR="009A6714">
        <w:rPr>
          <w:bCs/>
          <w:spacing w:val="-6"/>
          <w:sz w:val="24"/>
          <w:szCs w:val="24"/>
        </w:rPr>
        <w:t xml:space="preserve">                        </w:t>
      </w:r>
      <w:r w:rsidRPr="002A2754">
        <w:rPr>
          <w:bCs/>
          <w:spacing w:val="-6"/>
          <w:sz w:val="24"/>
          <w:szCs w:val="24"/>
        </w:rPr>
        <w:t>1</w:t>
      </w:r>
      <w:r w:rsidR="009A6714">
        <w:rPr>
          <w:bCs/>
          <w:spacing w:val="-6"/>
          <w:sz w:val="24"/>
          <w:szCs w:val="24"/>
        </w:rPr>
        <w:t>7</w:t>
      </w:r>
    </w:p>
    <w:p w:rsidR="000475C7" w:rsidRPr="002A2754" w:rsidRDefault="000475C7" w:rsidP="008A3084">
      <w:pPr>
        <w:shd w:val="clear" w:color="auto" w:fill="FFFFFF"/>
        <w:tabs>
          <w:tab w:val="left" w:pos="8931"/>
          <w:tab w:val="left" w:pos="9214"/>
          <w:tab w:val="left" w:pos="9356"/>
        </w:tabs>
        <w:spacing w:line="360" w:lineRule="auto"/>
        <w:ind w:firstLine="284"/>
        <w:jc w:val="both"/>
        <w:rPr>
          <w:bCs/>
          <w:spacing w:val="-6"/>
          <w:sz w:val="24"/>
          <w:szCs w:val="24"/>
        </w:rPr>
      </w:pPr>
      <w:r w:rsidRPr="002A2754">
        <w:rPr>
          <w:bCs/>
          <w:spacing w:val="-6"/>
          <w:sz w:val="24"/>
          <w:szCs w:val="24"/>
        </w:rPr>
        <w:t xml:space="preserve">Предметно – развивающая среда и материально - техническое </w:t>
      </w:r>
      <w:r w:rsidR="00AA2F55" w:rsidRPr="002A2754">
        <w:rPr>
          <w:bCs/>
          <w:spacing w:val="-6"/>
          <w:sz w:val="24"/>
          <w:szCs w:val="24"/>
        </w:rPr>
        <w:t xml:space="preserve">                       </w:t>
      </w:r>
      <w:r w:rsidR="009A6714">
        <w:rPr>
          <w:bCs/>
          <w:spacing w:val="-6"/>
          <w:sz w:val="24"/>
          <w:szCs w:val="24"/>
        </w:rPr>
        <w:t xml:space="preserve">                        20</w:t>
      </w:r>
    </w:p>
    <w:p w:rsidR="000475C7" w:rsidRPr="002A2754" w:rsidRDefault="009B261E" w:rsidP="008A3084">
      <w:pPr>
        <w:shd w:val="clear" w:color="auto" w:fill="FFFFFF"/>
        <w:tabs>
          <w:tab w:val="left" w:pos="8931"/>
          <w:tab w:val="left" w:pos="9214"/>
          <w:tab w:val="left" w:pos="9356"/>
        </w:tabs>
        <w:spacing w:line="360" w:lineRule="auto"/>
        <w:ind w:firstLine="284"/>
        <w:rPr>
          <w:bCs/>
          <w:spacing w:val="-6"/>
          <w:sz w:val="24"/>
          <w:szCs w:val="24"/>
        </w:rPr>
      </w:pPr>
      <w:r>
        <w:rPr>
          <w:bCs/>
          <w:spacing w:val="-6"/>
          <w:sz w:val="24"/>
          <w:szCs w:val="24"/>
        </w:rPr>
        <w:t>Кадровое о</w:t>
      </w:r>
      <w:r w:rsidR="007C3CE8" w:rsidRPr="002A2754">
        <w:rPr>
          <w:bCs/>
          <w:spacing w:val="-6"/>
          <w:sz w:val="24"/>
          <w:szCs w:val="24"/>
        </w:rPr>
        <w:t>беспечение Программы</w:t>
      </w:r>
      <w:r w:rsidR="00B566A5" w:rsidRPr="002A2754">
        <w:rPr>
          <w:bCs/>
          <w:spacing w:val="-6"/>
          <w:sz w:val="24"/>
          <w:szCs w:val="24"/>
        </w:rPr>
        <w:t xml:space="preserve">                             </w:t>
      </w:r>
      <w:r w:rsidR="006D2CBF" w:rsidRPr="002A2754">
        <w:rPr>
          <w:bCs/>
          <w:spacing w:val="-6"/>
          <w:sz w:val="24"/>
          <w:szCs w:val="24"/>
        </w:rPr>
        <w:tab/>
      </w:r>
      <w:r w:rsidR="009A6714">
        <w:rPr>
          <w:bCs/>
          <w:spacing w:val="-6"/>
          <w:sz w:val="24"/>
          <w:szCs w:val="24"/>
        </w:rPr>
        <w:t>20</w:t>
      </w:r>
    </w:p>
    <w:p w:rsidR="000475C7" w:rsidRPr="002A2754" w:rsidRDefault="000475C7" w:rsidP="008A3084">
      <w:pPr>
        <w:shd w:val="clear" w:color="auto" w:fill="FFFFFF"/>
        <w:tabs>
          <w:tab w:val="left" w:pos="8931"/>
          <w:tab w:val="left" w:pos="9214"/>
          <w:tab w:val="left" w:pos="9356"/>
        </w:tabs>
        <w:spacing w:line="360" w:lineRule="auto"/>
        <w:ind w:firstLine="284"/>
        <w:rPr>
          <w:bCs/>
          <w:spacing w:val="-6"/>
          <w:sz w:val="24"/>
          <w:szCs w:val="24"/>
        </w:rPr>
      </w:pPr>
    </w:p>
    <w:p w:rsidR="000475C7" w:rsidRPr="002A2754" w:rsidRDefault="000475C7" w:rsidP="006D2CBF">
      <w:pPr>
        <w:shd w:val="clear" w:color="auto" w:fill="FFFFFF"/>
        <w:spacing w:line="360" w:lineRule="auto"/>
        <w:jc w:val="center"/>
        <w:rPr>
          <w:b/>
          <w:bCs/>
          <w:spacing w:val="-6"/>
          <w:sz w:val="24"/>
          <w:szCs w:val="24"/>
        </w:rPr>
      </w:pPr>
      <w:r w:rsidRPr="002A2754">
        <w:rPr>
          <w:b/>
          <w:bCs/>
          <w:spacing w:val="-6"/>
          <w:sz w:val="24"/>
          <w:szCs w:val="24"/>
        </w:rPr>
        <w:br w:type="page"/>
      </w:r>
      <w:r w:rsidRPr="002A2754">
        <w:rPr>
          <w:b/>
          <w:bCs/>
          <w:spacing w:val="-6"/>
          <w:sz w:val="24"/>
          <w:szCs w:val="24"/>
        </w:rPr>
        <w:lastRenderedPageBreak/>
        <w:t>Пояснительная записка</w:t>
      </w:r>
    </w:p>
    <w:p w:rsidR="000475C7" w:rsidRPr="002A2754" w:rsidRDefault="000475C7" w:rsidP="007C3CE8">
      <w:pPr>
        <w:spacing w:line="360" w:lineRule="auto"/>
        <w:jc w:val="both"/>
        <w:rPr>
          <w:sz w:val="24"/>
          <w:szCs w:val="24"/>
        </w:rPr>
      </w:pPr>
    </w:p>
    <w:p w:rsidR="00052F6D" w:rsidRPr="002A2754" w:rsidRDefault="007C3CE8" w:rsidP="007C3CE8">
      <w:pPr>
        <w:spacing w:line="360" w:lineRule="auto"/>
        <w:ind w:firstLine="851"/>
        <w:jc w:val="both"/>
        <w:rPr>
          <w:bCs/>
          <w:sz w:val="24"/>
          <w:szCs w:val="24"/>
        </w:rPr>
      </w:pPr>
      <w:r w:rsidRPr="002A2754">
        <w:rPr>
          <w:bCs/>
          <w:sz w:val="24"/>
          <w:szCs w:val="24"/>
        </w:rPr>
        <w:t>Дополнительная общеразвивающая программа</w:t>
      </w:r>
      <w:r w:rsidR="00052F6D" w:rsidRPr="002A2754">
        <w:rPr>
          <w:bCs/>
          <w:sz w:val="24"/>
          <w:szCs w:val="24"/>
        </w:rPr>
        <w:t xml:space="preserve"> «</w:t>
      </w:r>
      <w:r w:rsidRPr="002A2754">
        <w:rPr>
          <w:bCs/>
          <w:sz w:val="24"/>
          <w:szCs w:val="24"/>
        </w:rPr>
        <w:t>ЛегоСити» разработана</w:t>
      </w:r>
      <w:r w:rsidR="00052F6D" w:rsidRPr="002A2754">
        <w:rPr>
          <w:bCs/>
          <w:sz w:val="24"/>
          <w:szCs w:val="24"/>
        </w:rPr>
        <w:t xml:space="preserve"> на основе Федерального государственного образовательного стандарта дошкольного образования (Приказ № 1155 от 17 октября 2013 года), в соответствии с: </w:t>
      </w:r>
    </w:p>
    <w:p w:rsidR="00052F6D" w:rsidRPr="002A2754" w:rsidRDefault="00052F6D" w:rsidP="007C3CE8">
      <w:pPr>
        <w:spacing w:line="360" w:lineRule="auto"/>
        <w:ind w:firstLine="851"/>
        <w:jc w:val="both"/>
        <w:rPr>
          <w:bCs/>
          <w:sz w:val="24"/>
          <w:szCs w:val="24"/>
        </w:rPr>
      </w:pPr>
      <w:r w:rsidRPr="002A2754">
        <w:rPr>
          <w:bCs/>
          <w:sz w:val="24"/>
          <w:szCs w:val="24"/>
        </w:rPr>
        <w:t>- «Законом об образовании РФ» (от 29.12.2012 № 273-ФЗ ред. от 23.07.2013);</w:t>
      </w:r>
    </w:p>
    <w:p w:rsidR="008119E0" w:rsidRDefault="008119E0" w:rsidP="008119E0">
      <w:pPr>
        <w:tabs>
          <w:tab w:val="left" w:pos="709"/>
          <w:tab w:val="left" w:pos="851"/>
          <w:tab w:val="left" w:pos="993"/>
          <w:tab w:val="left" w:pos="1276"/>
          <w:tab w:val="left" w:pos="1418"/>
          <w:tab w:val="left" w:pos="1560"/>
        </w:tabs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санитарными правилами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:rsidR="00052F6D" w:rsidRPr="002A2754" w:rsidRDefault="00052F6D" w:rsidP="007C3CE8">
      <w:pPr>
        <w:spacing w:line="360" w:lineRule="auto"/>
        <w:ind w:firstLine="851"/>
        <w:jc w:val="both"/>
        <w:rPr>
          <w:bCs/>
          <w:sz w:val="24"/>
          <w:szCs w:val="24"/>
        </w:rPr>
      </w:pPr>
      <w:r w:rsidRPr="002A2754">
        <w:rPr>
          <w:bCs/>
          <w:sz w:val="24"/>
          <w:szCs w:val="24"/>
        </w:rPr>
        <w:t>- Постановлением Правительства РФ от 15.08.2013 N 706 "Об утверждении Правил оказания платных образовательных услуг";</w:t>
      </w:r>
    </w:p>
    <w:p w:rsidR="00052F6D" w:rsidRPr="002A2754" w:rsidRDefault="00052F6D" w:rsidP="007C3CE8">
      <w:pPr>
        <w:spacing w:line="360" w:lineRule="auto"/>
        <w:ind w:firstLine="851"/>
        <w:jc w:val="both"/>
        <w:rPr>
          <w:bCs/>
          <w:sz w:val="24"/>
          <w:szCs w:val="24"/>
        </w:rPr>
      </w:pPr>
      <w:r w:rsidRPr="002A2754">
        <w:rPr>
          <w:bCs/>
          <w:sz w:val="24"/>
          <w:szCs w:val="24"/>
        </w:rPr>
        <w:t>- Уставом МАДОУ «Детский сад №81 «Конек - Горбунок» от 02.11.2015г. № 150/У-174.</w:t>
      </w:r>
    </w:p>
    <w:p w:rsidR="007B66C9" w:rsidRPr="002A2754" w:rsidRDefault="00E23E18" w:rsidP="007C3CE8">
      <w:pPr>
        <w:spacing w:line="360" w:lineRule="auto"/>
        <w:ind w:firstLine="851"/>
        <w:jc w:val="both"/>
        <w:rPr>
          <w:bCs/>
          <w:sz w:val="24"/>
          <w:szCs w:val="24"/>
        </w:rPr>
      </w:pPr>
      <w:r w:rsidRPr="002A2754">
        <w:rPr>
          <w:bCs/>
          <w:sz w:val="24"/>
          <w:szCs w:val="24"/>
        </w:rPr>
        <w:t>В настоящее время, сфера образования в Российской Федерации претерпевает серьёзные изменения. Дошкольное образование, согласно закону №273-ФЗ об образовании, включено в структуру основного общего образования. Наряду с этим появился ряд новых нормативных документов, отражающих всю организацию работы в дошкольной сфере «</w:t>
      </w:r>
      <w:r w:rsidR="007C3CE8" w:rsidRPr="002A2754">
        <w:rPr>
          <w:bCs/>
          <w:sz w:val="24"/>
          <w:szCs w:val="24"/>
        </w:rPr>
        <w:t>по-новому</w:t>
      </w:r>
      <w:r w:rsidRPr="002A2754">
        <w:rPr>
          <w:bCs/>
          <w:sz w:val="24"/>
          <w:szCs w:val="24"/>
        </w:rPr>
        <w:t xml:space="preserve">». Это введение Единых требований к квалификации специалистов ДОУ, Федерального государственного образовательного стандарта дошкольного образования и Федерального стандарта педагога. Изменить сознание взрослых людей – специалистов, отношение ко всей организации работы в дошкольной сфере – вот основная задача в «революции» в дошкольном образовании. В соответствии с ФГОС ДО произошло обновление содержания образования, а именно, программа нашего дошкольного учреждения направлена на индивидуализацию и социализацию образовательного процесса, где ребёнок становится субъектом образования, активным в выборе содержания своего образования. Научить ребенка хотеть быть успешным – вот основная задача детского сада 21 века, создать все необходимые условия </w:t>
      </w:r>
      <w:r w:rsidR="007C3CE8" w:rsidRPr="002A2754">
        <w:rPr>
          <w:bCs/>
          <w:sz w:val="24"/>
          <w:szCs w:val="24"/>
        </w:rPr>
        <w:t>для его</w:t>
      </w:r>
      <w:r w:rsidRPr="002A2754">
        <w:rPr>
          <w:bCs/>
          <w:sz w:val="24"/>
          <w:szCs w:val="24"/>
        </w:rPr>
        <w:t xml:space="preserve"> развития. </w:t>
      </w:r>
      <w:r w:rsidR="004E0745" w:rsidRPr="002A2754">
        <w:rPr>
          <w:bCs/>
          <w:sz w:val="24"/>
          <w:szCs w:val="24"/>
        </w:rPr>
        <w:t>И обязательно, организовать родителей, создать условия и для развития мотивации родителей принимать участие в образовании своих детей – дошкольников. Важная задача сегодня – сформировать у ребёнка интерес к изобретательской и рационализаторской, исследовательской деятельности, к техническому творчеству.</w:t>
      </w:r>
    </w:p>
    <w:p w:rsidR="007B66C9" w:rsidRPr="002A2754" w:rsidRDefault="004E0745" w:rsidP="007C3CE8">
      <w:pPr>
        <w:spacing w:line="360" w:lineRule="auto"/>
        <w:ind w:firstLine="851"/>
        <w:jc w:val="both"/>
        <w:rPr>
          <w:bCs/>
          <w:sz w:val="24"/>
          <w:szCs w:val="24"/>
        </w:rPr>
      </w:pPr>
      <w:r w:rsidRPr="002A2754">
        <w:rPr>
          <w:bCs/>
          <w:sz w:val="24"/>
          <w:szCs w:val="24"/>
        </w:rPr>
        <w:t xml:space="preserve">Эта не простая задача, в первую очередь, требует создания особых условий обучения. В связи с этим огромное значение отведено конструированию.  Конструирование во ФГОС определено как компонент обязательной части программы, вид деятельности, способствующей развитию исследовательской и творческой активности </w:t>
      </w:r>
      <w:r w:rsidRPr="002A2754">
        <w:rPr>
          <w:bCs/>
          <w:sz w:val="24"/>
          <w:szCs w:val="24"/>
        </w:rPr>
        <w:lastRenderedPageBreak/>
        <w:t xml:space="preserve">детей, а также умений наблюдать и экспериментировать. Конструирование как излюбленный детьми вид деятельности не только увлекательное, но и весьма полезное занятие. </w:t>
      </w:r>
      <w:r w:rsidR="00B17A45" w:rsidRPr="002A2754">
        <w:rPr>
          <w:bCs/>
          <w:sz w:val="24"/>
          <w:szCs w:val="24"/>
        </w:rPr>
        <w:t xml:space="preserve">Когда ребёнок строит, он должен ориентироваться на некоторый образ того, что получится, поэтому конструирование развивает образное мышление и </w:t>
      </w:r>
      <w:r w:rsidR="007C3CE8" w:rsidRPr="002A2754">
        <w:rPr>
          <w:bCs/>
          <w:sz w:val="24"/>
          <w:szCs w:val="24"/>
        </w:rPr>
        <w:t>воображение, а</w:t>
      </w:r>
      <w:r w:rsidR="00B17A45" w:rsidRPr="002A2754">
        <w:rPr>
          <w:bCs/>
          <w:sz w:val="24"/>
          <w:szCs w:val="24"/>
        </w:rPr>
        <w:t xml:space="preserve"> также в процессе осуществляется физическое совершенствование ребёнка.</w:t>
      </w:r>
    </w:p>
    <w:p w:rsidR="007D15EF" w:rsidRPr="002A2754" w:rsidRDefault="00052F6D" w:rsidP="007C3CE8">
      <w:pPr>
        <w:spacing w:line="360" w:lineRule="auto"/>
        <w:ind w:firstLine="851"/>
        <w:jc w:val="both"/>
        <w:rPr>
          <w:bCs/>
          <w:sz w:val="24"/>
          <w:szCs w:val="24"/>
        </w:rPr>
      </w:pPr>
      <w:r w:rsidRPr="002A2754">
        <w:rPr>
          <w:bCs/>
          <w:sz w:val="24"/>
          <w:szCs w:val="24"/>
        </w:rPr>
        <w:t xml:space="preserve">«Роботоконструирование» из конструкторов нового поколения, программирование, исследование, а также общение в процессе работы предоставляет уникальную возможность для детей дошкольного возраста освоить основы робототехники, создав действующие модели роботов. </w:t>
      </w:r>
    </w:p>
    <w:p w:rsidR="00680D05" w:rsidRPr="002A2754" w:rsidRDefault="009626A0" w:rsidP="007C3CE8">
      <w:pPr>
        <w:spacing w:line="360" w:lineRule="auto"/>
        <w:ind w:left="142" w:right="142" w:firstLine="709"/>
        <w:jc w:val="both"/>
        <w:rPr>
          <w:b/>
          <w:sz w:val="24"/>
          <w:szCs w:val="24"/>
        </w:rPr>
      </w:pPr>
      <w:r w:rsidRPr="002A2754">
        <w:rPr>
          <w:b/>
          <w:sz w:val="24"/>
          <w:szCs w:val="24"/>
        </w:rPr>
        <w:t xml:space="preserve">Актуальность программы </w:t>
      </w:r>
      <w:r w:rsidRPr="002A2754">
        <w:rPr>
          <w:sz w:val="24"/>
          <w:szCs w:val="24"/>
        </w:rPr>
        <w:t xml:space="preserve">определяется тем, что </w:t>
      </w:r>
      <w:r w:rsidR="00680D05" w:rsidRPr="002A2754">
        <w:rPr>
          <w:sz w:val="24"/>
          <w:szCs w:val="24"/>
        </w:rPr>
        <w:t>проектная деятельность инт</w:t>
      </w:r>
      <w:r w:rsidR="005909E1" w:rsidRPr="002A2754">
        <w:rPr>
          <w:sz w:val="24"/>
          <w:szCs w:val="24"/>
        </w:rPr>
        <w:t>ересна дошкольникам, так как даёт возможность не просто сделать открытие, а придумать и создать что-то новое: то, что можно потрогать, показать, описать и сконструировать. Большие возможности для этого открывает использование конструктора Лего и специальных компьютерных программ по 3</w:t>
      </w:r>
      <w:r w:rsidR="005909E1" w:rsidRPr="002A2754">
        <w:rPr>
          <w:sz w:val="24"/>
          <w:szCs w:val="24"/>
          <w:lang w:val="en-US"/>
        </w:rPr>
        <w:t>D</w:t>
      </w:r>
      <w:r w:rsidR="005909E1" w:rsidRPr="002A2754">
        <w:rPr>
          <w:sz w:val="24"/>
          <w:szCs w:val="24"/>
        </w:rPr>
        <w:t xml:space="preserve">-моделированию. Дети не просто изучают – они создают. В этом ценность каждого проекта. Овладевая конструкторскими навыками, воспитанники развивают мелкую моторику, пространственные представления, математические и </w:t>
      </w:r>
      <w:r w:rsidR="007C3CE8" w:rsidRPr="002A2754">
        <w:rPr>
          <w:sz w:val="24"/>
          <w:szCs w:val="24"/>
        </w:rPr>
        <w:t>дизайнерские способности</w:t>
      </w:r>
      <w:r w:rsidR="005909E1" w:rsidRPr="002A2754">
        <w:rPr>
          <w:sz w:val="24"/>
          <w:szCs w:val="24"/>
        </w:rPr>
        <w:t>. Представляя и защищая свой проект, дети совершенствуют коммуникативные умения и навыки, учатся отвечать на вопросы, проходят успешную социализацию, развивают лидерские качества, повышают самооценку, снимают эмоциональное напряжение.</w:t>
      </w:r>
    </w:p>
    <w:p w:rsidR="005909E1" w:rsidRPr="002A2754" w:rsidRDefault="005909E1" w:rsidP="007C3CE8">
      <w:pPr>
        <w:spacing w:line="360" w:lineRule="auto"/>
        <w:ind w:left="142" w:right="142" w:firstLine="709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Таким образом, проектная деятельность является продуктивным процессом, направленным на развитие ключевых компетенций воспитанников.</w:t>
      </w:r>
    </w:p>
    <w:p w:rsidR="00837430" w:rsidRPr="002A2754" w:rsidRDefault="00837430" w:rsidP="007C3CE8">
      <w:pPr>
        <w:spacing w:line="360" w:lineRule="auto"/>
        <w:ind w:left="142" w:right="142" w:firstLine="709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Набор Лего – образовательный продукт, который удовлетворяет самым высоким требованиям, так как является прочным, гигиеничным и долговечным. Это прекрасное наглядное пособие и развивающая игрушка, побуждающая работать не только голову, но и руки. </w:t>
      </w:r>
    </w:p>
    <w:p w:rsidR="00837430" w:rsidRPr="002A2754" w:rsidRDefault="00837430" w:rsidP="007C3CE8">
      <w:pPr>
        <w:spacing w:line="360" w:lineRule="auto"/>
        <w:ind w:left="142" w:right="142" w:firstLine="709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Дети любят конструировать, воплощая в жизнь новые технические идеи. Делая первые шаги, они собирают модели по инструкции: от простых к сложным, совершенствуя свои умения. Дети учатся работать не только самостоятельно, но и в паре, в группе. </w:t>
      </w:r>
    </w:p>
    <w:p w:rsidR="001C7194" w:rsidRPr="002A2754" w:rsidRDefault="00837430" w:rsidP="007C3CE8">
      <w:pPr>
        <w:spacing w:line="360" w:lineRule="auto"/>
        <w:ind w:left="142" w:right="142" w:firstLine="709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Доказано, что дошкольники лучше обучаются в процессе игры. Лего – это игра, которая обучает.</w:t>
      </w:r>
    </w:p>
    <w:p w:rsidR="00FD6641" w:rsidRPr="002A2754" w:rsidRDefault="007C3CE8" w:rsidP="0060493C">
      <w:pPr>
        <w:shd w:val="clear" w:color="auto" w:fill="FFFFFF"/>
        <w:spacing w:line="360" w:lineRule="auto"/>
        <w:ind w:firstLine="851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Дополнительная общеразвивающая программа</w:t>
      </w:r>
      <w:r w:rsidR="005909E1" w:rsidRPr="002A2754">
        <w:rPr>
          <w:sz w:val="24"/>
          <w:szCs w:val="24"/>
        </w:rPr>
        <w:t xml:space="preserve"> «ЛегоСити» </w:t>
      </w:r>
      <w:r w:rsidR="009626A0" w:rsidRPr="002A2754">
        <w:rPr>
          <w:sz w:val="24"/>
          <w:szCs w:val="24"/>
        </w:rPr>
        <w:t xml:space="preserve">соответствует возможностям детей дошкольного возраста, </w:t>
      </w:r>
      <w:r w:rsidR="009626A0" w:rsidRPr="002A2754">
        <w:rPr>
          <w:spacing w:val="5"/>
          <w:sz w:val="24"/>
          <w:szCs w:val="24"/>
        </w:rPr>
        <w:t>ориентирована на детей</w:t>
      </w:r>
      <w:r w:rsidR="00A134DE" w:rsidRPr="002A2754">
        <w:rPr>
          <w:sz w:val="24"/>
          <w:szCs w:val="24"/>
        </w:rPr>
        <w:t xml:space="preserve"> в возрасте от </w:t>
      </w:r>
      <w:r w:rsidR="00FB3A8C" w:rsidRPr="002A2754">
        <w:rPr>
          <w:sz w:val="24"/>
          <w:szCs w:val="24"/>
        </w:rPr>
        <w:t>4</w:t>
      </w:r>
      <w:r w:rsidR="00A134DE" w:rsidRPr="002A2754">
        <w:rPr>
          <w:sz w:val="24"/>
          <w:szCs w:val="24"/>
        </w:rPr>
        <w:t xml:space="preserve"> до </w:t>
      </w:r>
      <w:r w:rsidR="00FB3A8C" w:rsidRPr="002A2754">
        <w:rPr>
          <w:sz w:val="24"/>
          <w:szCs w:val="24"/>
        </w:rPr>
        <w:t>5</w:t>
      </w:r>
      <w:r w:rsidR="005909E1" w:rsidRPr="002A2754">
        <w:rPr>
          <w:sz w:val="24"/>
          <w:szCs w:val="24"/>
        </w:rPr>
        <w:t xml:space="preserve"> лет</w:t>
      </w:r>
      <w:r w:rsidR="009626A0" w:rsidRPr="002A2754">
        <w:rPr>
          <w:sz w:val="24"/>
          <w:szCs w:val="24"/>
        </w:rPr>
        <w:t>.</w:t>
      </w:r>
    </w:p>
    <w:p w:rsidR="002E7A6A" w:rsidRPr="002A2754" w:rsidRDefault="009626A0" w:rsidP="007B66C9">
      <w:pPr>
        <w:shd w:val="clear" w:color="auto" w:fill="FFFFFF"/>
        <w:spacing w:after="240" w:line="360" w:lineRule="auto"/>
        <w:ind w:firstLine="851"/>
        <w:jc w:val="center"/>
        <w:rPr>
          <w:b/>
          <w:sz w:val="24"/>
          <w:szCs w:val="24"/>
        </w:rPr>
      </w:pPr>
      <w:r w:rsidRPr="002A2754">
        <w:rPr>
          <w:b/>
          <w:sz w:val="24"/>
          <w:szCs w:val="24"/>
        </w:rPr>
        <w:lastRenderedPageBreak/>
        <w:t>Цель и задачи программы</w:t>
      </w:r>
    </w:p>
    <w:p w:rsidR="005909E1" w:rsidRPr="002A2754" w:rsidRDefault="009626A0" w:rsidP="007C3CE8">
      <w:pPr>
        <w:shd w:val="clear" w:color="auto" w:fill="FFFFFF"/>
        <w:spacing w:line="360" w:lineRule="auto"/>
        <w:ind w:firstLine="851"/>
        <w:jc w:val="both"/>
        <w:rPr>
          <w:spacing w:val="2"/>
          <w:sz w:val="24"/>
          <w:szCs w:val="24"/>
        </w:rPr>
      </w:pPr>
      <w:r w:rsidRPr="002A2754">
        <w:rPr>
          <w:b/>
          <w:bCs/>
          <w:spacing w:val="-6"/>
          <w:sz w:val="24"/>
          <w:szCs w:val="24"/>
        </w:rPr>
        <w:t xml:space="preserve">Целью </w:t>
      </w:r>
      <w:r w:rsidRPr="002A2754">
        <w:rPr>
          <w:bCs/>
          <w:spacing w:val="-6"/>
          <w:sz w:val="24"/>
          <w:szCs w:val="24"/>
        </w:rPr>
        <w:t>программы является</w:t>
      </w:r>
      <w:r w:rsidRPr="002A2754">
        <w:rPr>
          <w:b/>
          <w:bCs/>
          <w:spacing w:val="-6"/>
          <w:sz w:val="24"/>
          <w:szCs w:val="24"/>
        </w:rPr>
        <w:t xml:space="preserve"> </w:t>
      </w:r>
      <w:r w:rsidRPr="002A2754">
        <w:rPr>
          <w:spacing w:val="2"/>
          <w:sz w:val="24"/>
          <w:szCs w:val="24"/>
        </w:rPr>
        <w:t xml:space="preserve">развитие </w:t>
      </w:r>
      <w:r w:rsidR="005909E1" w:rsidRPr="002A2754">
        <w:rPr>
          <w:spacing w:val="2"/>
          <w:sz w:val="24"/>
          <w:szCs w:val="24"/>
        </w:rPr>
        <w:t xml:space="preserve">интеллектуально – творческого потенциала личности ребёнка через совершенствование его конструкторских способностей. </w:t>
      </w:r>
    </w:p>
    <w:p w:rsidR="009626A0" w:rsidRPr="002A2754" w:rsidRDefault="005909E1" w:rsidP="007C3CE8">
      <w:pPr>
        <w:shd w:val="clear" w:color="auto" w:fill="FFFFFF"/>
        <w:spacing w:line="360" w:lineRule="auto"/>
        <w:jc w:val="both"/>
        <w:rPr>
          <w:b/>
          <w:bCs/>
          <w:sz w:val="24"/>
          <w:szCs w:val="24"/>
        </w:rPr>
      </w:pPr>
      <w:r w:rsidRPr="002A2754">
        <w:rPr>
          <w:spacing w:val="2"/>
          <w:sz w:val="24"/>
          <w:szCs w:val="24"/>
        </w:rPr>
        <w:t xml:space="preserve">            </w:t>
      </w:r>
      <w:r w:rsidR="009626A0" w:rsidRPr="002A2754">
        <w:rPr>
          <w:sz w:val="24"/>
          <w:szCs w:val="24"/>
        </w:rPr>
        <w:t xml:space="preserve">Для достижения этой цели служат следующие </w:t>
      </w:r>
      <w:r w:rsidR="009626A0" w:rsidRPr="002A2754">
        <w:rPr>
          <w:b/>
          <w:bCs/>
          <w:sz w:val="24"/>
          <w:szCs w:val="24"/>
        </w:rPr>
        <w:t>задачи:</w:t>
      </w:r>
    </w:p>
    <w:p w:rsidR="009626A0" w:rsidRPr="002A2754" w:rsidRDefault="00FB36F8" w:rsidP="007B66C9">
      <w:pPr>
        <w:numPr>
          <w:ilvl w:val="0"/>
          <w:numId w:val="32"/>
        </w:numPr>
        <w:spacing w:line="360" w:lineRule="auto"/>
        <w:ind w:right="142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овладение навыками начального технического конструирования;</w:t>
      </w:r>
    </w:p>
    <w:p w:rsidR="00FB36F8" w:rsidRPr="002A2754" w:rsidRDefault="00FB36F8" w:rsidP="007B66C9">
      <w:pPr>
        <w:numPr>
          <w:ilvl w:val="0"/>
          <w:numId w:val="32"/>
        </w:numPr>
        <w:spacing w:line="360" w:lineRule="auto"/>
        <w:ind w:right="142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обучение лего-конструированию и </w:t>
      </w:r>
      <w:r w:rsidR="007C3CE8" w:rsidRPr="002A2754">
        <w:rPr>
          <w:sz w:val="24"/>
          <w:szCs w:val="24"/>
        </w:rPr>
        <w:t>созданию 3</w:t>
      </w:r>
      <w:r w:rsidRPr="002A2754">
        <w:rPr>
          <w:sz w:val="24"/>
          <w:szCs w:val="24"/>
          <w:lang w:val="en-US"/>
        </w:rPr>
        <w:t>D</w:t>
      </w:r>
      <w:r w:rsidRPr="002A2754">
        <w:rPr>
          <w:sz w:val="24"/>
          <w:szCs w:val="24"/>
        </w:rPr>
        <w:t>-моделей;</w:t>
      </w:r>
    </w:p>
    <w:p w:rsidR="00FB36F8" w:rsidRPr="002A2754" w:rsidRDefault="00FB36F8" w:rsidP="007B66C9">
      <w:pPr>
        <w:numPr>
          <w:ilvl w:val="0"/>
          <w:numId w:val="32"/>
        </w:numPr>
        <w:spacing w:line="360" w:lineRule="auto"/>
        <w:ind w:right="142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развитие познавательного интереса к робототехнике и информатике;</w:t>
      </w:r>
    </w:p>
    <w:p w:rsidR="00FB36F8" w:rsidRPr="002A2754" w:rsidRDefault="00FB36F8" w:rsidP="007B66C9">
      <w:pPr>
        <w:numPr>
          <w:ilvl w:val="0"/>
          <w:numId w:val="32"/>
        </w:numPr>
        <w:spacing w:line="360" w:lineRule="auto"/>
        <w:ind w:right="142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развитие пространственных представлений, логики, мышления;</w:t>
      </w:r>
    </w:p>
    <w:p w:rsidR="00FB36F8" w:rsidRPr="002A2754" w:rsidRDefault="00FB36F8" w:rsidP="007B66C9">
      <w:pPr>
        <w:numPr>
          <w:ilvl w:val="0"/>
          <w:numId w:val="32"/>
        </w:numPr>
        <w:spacing w:line="360" w:lineRule="auto"/>
        <w:ind w:right="142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развитие мелкой моторики, координации «глаз – рука»;</w:t>
      </w:r>
    </w:p>
    <w:p w:rsidR="00FB36F8" w:rsidRPr="002A2754" w:rsidRDefault="00FB36F8" w:rsidP="007B66C9">
      <w:pPr>
        <w:numPr>
          <w:ilvl w:val="0"/>
          <w:numId w:val="32"/>
        </w:numPr>
        <w:spacing w:line="360" w:lineRule="auto"/>
        <w:ind w:right="142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воспитание ответственности, высокой культуры, дисциплины, коммуникативных способностей;</w:t>
      </w:r>
    </w:p>
    <w:p w:rsidR="00FB36F8" w:rsidRPr="002A2754" w:rsidRDefault="00FB36F8" w:rsidP="007B66C9">
      <w:pPr>
        <w:numPr>
          <w:ilvl w:val="0"/>
          <w:numId w:val="32"/>
        </w:numPr>
        <w:spacing w:line="360" w:lineRule="auto"/>
        <w:ind w:right="142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воспитание целеустремлённой, творческой и всесторонне развитой личности, способной к самостоятельному решению поисковых задач.</w:t>
      </w:r>
    </w:p>
    <w:p w:rsidR="00FD6641" w:rsidRPr="002A2754" w:rsidRDefault="00FD6641" w:rsidP="007C3CE8">
      <w:pPr>
        <w:widowControl/>
        <w:autoSpaceDE/>
        <w:autoSpaceDN/>
        <w:adjustRightInd/>
        <w:spacing w:line="360" w:lineRule="auto"/>
        <w:ind w:right="142"/>
        <w:jc w:val="both"/>
        <w:rPr>
          <w:sz w:val="24"/>
          <w:szCs w:val="24"/>
        </w:rPr>
      </w:pPr>
    </w:p>
    <w:p w:rsidR="009626A0" w:rsidRPr="002A2754" w:rsidRDefault="009626A0" w:rsidP="007C3CE8">
      <w:pPr>
        <w:widowControl/>
        <w:tabs>
          <w:tab w:val="left" w:pos="284"/>
        </w:tabs>
        <w:autoSpaceDE/>
        <w:adjustRightInd/>
        <w:spacing w:line="360" w:lineRule="auto"/>
        <w:ind w:firstLine="851"/>
        <w:rPr>
          <w:b/>
          <w:sz w:val="24"/>
          <w:szCs w:val="24"/>
        </w:rPr>
      </w:pPr>
      <w:r w:rsidRPr="002A2754">
        <w:rPr>
          <w:b/>
          <w:i/>
          <w:sz w:val="24"/>
          <w:szCs w:val="24"/>
        </w:rPr>
        <w:t>Особенности организации образовательно</w:t>
      </w:r>
      <w:r w:rsidR="0024372D" w:rsidRPr="002A2754">
        <w:rPr>
          <w:b/>
          <w:i/>
          <w:sz w:val="24"/>
          <w:szCs w:val="24"/>
        </w:rPr>
        <w:t>й деятельности</w:t>
      </w:r>
    </w:p>
    <w:p w:rsidR="009626A0" w:rsidRPr="002A2754" w:rsidRDefault="009626A0" w:rsidP="007C3CE8">
      <w:pPr>
        <w:spacing w:line="360" w:lineRule="auto"/>
        <w:ind w:firstLine="851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Продолжительность образовательного процесса по </w:t>
      </w:r>
      <w:r w:rsidR="007C3CE8" w:rsidRPr="002A2754">
        <w:rPr>
          <w:sz w:val="24"/>
          <w:szCs w:val="24"/>
        </w:rPr>
        <w:t xml:space="preserve">дополнительной общеразвивающей программе </w:t>
      </w:r>
      <w:r w:rsidR="00E13909" w:rsidRPr="002A2754">
        <w:rPr>
          <w:sz w:val="24"/>
          <w:szCs w:val="24"/>
        </w:rPr>
        <w:t>«ЛегоСити»</w:t>
      </w:r>
      <w:r w:rsidRPr="002A2754">
        <w:rPr>
          <w:sz w:val="24"/>
          <w:szCs w:val="24"/>
        </w:rPr>
        <w:t xml:space="preserve"> (далее Программа) составляет </w:t>
      </w:r>
      <w:r w:rsidR="00E13909" w:rsidRPr="002A2754">
        <w:rPr>
          <w:sz w:val="24"/>
          <w:szCs w:val="24"/>
        </w:rPr>
        <w:t>1 год</w:t>
      </w:r>
      <w:r w:rsidRPr="002A2754">
        <w:rPr>
          <w:sz w:val="24"/>
          <w:szCs w:val="24"/>
        </w:rPr>
        <w:t xml:space="preserve">. Объем часов </w:t>
      </w:r>
      <w:r w:rsidR="007C3CE8" w:rsidRPr="002A2754">
        <w:rPr>
          <w:sz w:val="24"/>
          <w:szCs w:val="24"/>
        </w:rPr>
        <w:t>составляет: 28</w:t>
      </w:r>
      <w:r w:rsidR="00E13909" w:rsidRPr="002A2754">
        <w:rPr>
          <w:sz w:val="24"/>
          <w:szCs w:val="24"/>
        </w:rPr>
        <w:t xml:space="preserve"> часов.</w:t>
      </w:r>
    </w:p>
    <w:p w:rsidR="009626A0" w:rsidRPr="002A2754" w:rsidRDefault="009626A0" w:rsidP="007C3CE8">
      <w:pPr>
        <w:spacing w:line="360" w:lineRule="auto"/>
        <w:ind w:firstLine="851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Наполняемость </w:t>
      </w:r>
      <w:r w:rsidR="0060493C">
        <w:rPr>
          <w:sz w:val="24"/>
          <w:szCs w:val="24"/>
        </w:rPr>
        <w:t xml:space="preserve">одной </w:t>
      </w:r>
      <w:r w:rsidRPr="002A2754">
        <w:rPr>
          <w:sz w:val="24"/>
          <w:szCs w:val="24"/>
        </w:rPr>
        <w:t>групп</w:t>
      </w:r>
      <w:r w:rsidR="0060493C">
        <w:rPr>
          <w:sz w:val="24"/>
          <w:szCs w:val="24"/>
        </w:rPr>
        <w:t>ы</w:t>
      </w:r>
      <w:r w:rsidRPr="002A2754">
        <w:rPr>
          <w:sz w:val="24"/>
          <w:szCs w:val="24"/>
        </w:rPr>
        <w:t xml:space="preserve"> </w:t>
      </w:r>
      <w:r w:rsidR="000E7DE8" w:rsidRPr="002A2754">
        <w:rPr>
          <w:sz w:val="24"/>
          <w:szCs w:val="24"/>
        </w:rPr>
        <w:t>6</w:t>
      </w:r>
      <w:r w:rsidRPr="002A2754">
        <w:rPr>
          <w:sz w:val="24"/>
          <w:szCs w:val="24"/>
        </w:rPr>
        <w:t xml:space="preserve"> человек. Обучение реализуется в форме </w:t>
      </w:r>
      <w:r w:rsidR="000E7DE8" w:rsidRPr="002A2754">
        <w:rPr>
          <w:sz w:val="24"/>
          <w:szCs w:val="24"/>
        </w:rPr>
        <w:t xml:space="preserve">интегрированного </w:t>
      </w:r>
      <w:r w:rsidRPr="002A2754">
        <w:rPr>
          <w:sz w:val="24"/>
          <w:szCs w:val="24"/>
        </w:rPr>
        <w:t xml:space="preserve">занятия.  </w:t>
      </w:r>
    </w:p>
    <w:p w:rsidR="009626A0" w:rsidRPr="002A2754" w:rsidRDefault="009626A0" w:rsidP="007C3CE8">
      <w:pPr>
        <w:spacing w:line="360" w:lineRule="auto"/>
        <w:ind w:firstLine="851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Занятия проводятся:</w:t>
      </w:r>
    </w:p>
    <w:p w:rsidR="00CC5DD4" w:rsidRPr="002A2754" w:rsidRDefault="007C3CE8" w:rsidP="007C3CE8">
      <w:pPr>
        <w:widowControl/>
        <w:numPr>
          <w:ilvl w:val="0"/>
          <w:numId w:val="1"/>
        </w:numPr>
        <w:tabs>
          <w:tab w:val="left" w:pos="993"/>
        </w:tabs>
        <w:autoSpaceDE/>
        <w:adjustRightInd/>
        <w:spacing w:line="360" w:lineRule="auto"/>
        <w:ind w:left="0" w:firstLine="851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1 час</w:t>
      </w:r>
      <w:r w:rsidR="000E7DE8" w:rsidRPr="002A2754">
        <w:rPr>
          <w:sz w:val="24"/>
          <w:szCs w:val="24"/>
        </w:rPr>
        <w:t xml:space="preserve"> в неделю, занятия по </w:t>
      </w:r>
      <w:r w:rsidR="008709B0" w:rsidRPr="002A2754">
        <w:rPr>
          <w:sz w:val="24"/>
          <w:szCs w:val="24"/>
        </w:rPr>
        <w:t>20</w:t>
      </w:r>
      <w:r w:rsidR="000E7DE8" w:rsidRPr="002A2754">
        <w:rPr>
          <w:sz w:val="24"/>
          <w:szCs w:val="24"/>
        </w:rPr>
        <w:t xml:space="preserve"> мин.</w:t>
      </w:r>
    </w:p>
    <w:p w:rsidR="000475C7" w:rsidRPr="002A2754" w:rsidRDefault="000475C7" w:rsidP="007C3CE8">
      <w:pPr>
        <w:spacing w:line="360" w:lineRule="auto"/>
        <w:ind w:firstLine="708"/>
        <w:rPr>
          <w:b/>
          <w:i/>
          <w:sz w:val="24"/>
          <w:szCs w:val="24"/>
        </w:rPr>
      </w:pPr>
      <w:r w:rsidRPr="002A2754">
        <w:rPr>
          <w:b/>
          <w:i/>
          <w:sz w:val="24"/>
          <w:szCs w:val="24"/>
        </w:rPr>
        <w:t>Роль педагога в обеспечении эмоционального благополучия детей</w:t>
      </w:r>
    </w:p>
    <w:p w:rsidR="000475C7" w:rsidRPr="002A2754" w:rsidRDefault="000475C7" w:rsidP="007C3CE8">
      <w:pPr>
        <w:spacing w:line="360" w:lineRule="auto"/>
        <w:ind w:firstLine="708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достоинства. Педагог создает атмосферу принятия, в которой каждый ребенок чувствует, что его ценят и</w:t>
      </w:r>
      <w:r w:rsidR="00CC5DD4" w:rsidRPr="002A2754">
        <w:rPr>
          <w:sz w:val="24"/>
          <w:szCs w:val="24"/>
        </w:rPr>
        <w:t xml:space="preserve"> принимают таким, какой он есть,</w:t>
      </w:r>
      <w:r w:rsidRPr="002A2754">
        <w:rPr>
          <w:sz w:val="24"/>
          <w:szCs w:val="24"/>
        </w:rPr>
        <w:t xml:space="preserve"> могут выслушать его и понять.</w:t>
      </w:r>
    </w:p>
    <w:p w:rsidR="000475C7" w:rsidRPr="002A2754" w:rsidRDefault="000475C7" w:rsidP="007C3CE8">
      <w:pPr>
        <w:spacing w:line="360" w:lineRule="auto"/>
        <w:ind w:firstLine="708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Для обеспечения в группе эмоционального благополучия педагог:</w:t>
      </w:r>
    </w:p>
    <w:p w:rsidR="000475C7" w:rsidRPr="002A2754" w:rsidRDefault="000475C7" w:rsidP="007B66C9">
      <w:pPr>
        <w:numPr>
          <w:ilvl w:val="0"/>
          <w:numId w:val="33"/>
        </w:numPr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общается с детьми доброжелательно, без обвинений и угроз;</w:t>
      </w:r>
    </w:p>
    <w:p w:rsidR="000475C7" w:rsidRPr="002A2754" w:rsidRDefault="000475C7" w:rsidP="007B66C9">
      <w:pPr>
        <w:numPr>
          <w:ilvl w:val="0"/>
          <w:numId w:val="33"/>
        </w:numPr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внимательно выслушивает детей, показывает, что понимает их чувства, помогает делиться своими переживаниями и мыслями;</w:t>
      </w:r>
    </w:p>
    <w:p w:rsidR="000475C7" w:rsidRPr="002A2754" w:rsidRDefault="000475C7" w:rsidP="007B66C9">
      <w:pPr>
        <w:numPr>
          <w:ilvl w:val="0"/>
          <w:numId w:val="33"/>
        </w:numPr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помогает детям обнаружить конструктивные варианты поведения.</w:t>
      </w:r>
    </w:p>
    <w:p w:rsidR="000475C7" w:rsidRPr="002A2754" w:rsidRDefault="000475C7" w:rsidP="007C3CE8">
      <w:pPr>
        <w:pStyle w:val="a6"/>
        <w:spacing w:after="0" w:line="360" w:lineRule="auto"/>
        <w:ind w:firstLine="708"/>
        <w:jc w:val="both"/>
      </w:pPr>
      <w:r w:rsidRPr="002A2754">
        <w:rPr>
          <w:spacing w:val="-3"/>
        </w:rPr>
        <w:lastRenderedPageBreak/>
        <w:t xml:space="preserve">На </w:t>
      </w:r>
      <w:r w:rsidRPr="002A2754">
        <w:rPr>
          <w:spacing w:val="2"/>
        </w:rPr>
        <w:t xml:space="preserve">занятиях педагог поощряет малейшие успехи детей, оказывает </w:t>
      </w:r>
      <w:r w:rsidRPr="002A2754">
        <w:rPr>
          <w:spacing w:val="-2"/>
        </w:rPr>
        <w:t xml:space="preserve">максимальную помощь в преодолении индивидуальных затруднений, терпеливо </w:t>
      </w:r>
      <w:r w:rsidRPr="002A2754">
        <w:t xml:space="preserve">относится к детям. Не допускает отрицательной оценки неудачных ошибочных </w:t>
      </w:r>
      <w:r w:rsidRPr="002A2754">
        <w:rPr>
          <w:spacing w:val="-3"/>
        </w:rPr>
        <w:t xml:space="preserve">движений детей, резкого повышенного тона, </w:t>
      </w:r>
      <w:r w:rsidRPr="002A2754">
        <w:t xml:space="preserve">стремиться к созданию на занятиях праздничной атмосферы, умеет увлечь. </w:t>
      </w:r>
    </w:p>
    <w:p w:rsidR="00FD6641" w:rsidRPr="002A2754" w:rsidRDefault="004A5DA4" w:rsidP="007B66C9">
      <w:pPr>
        <w:pStyle w:val="a6"/>
        <w:spacing w:after="0" w:line="360" w:lineRule="auto"/>
        <w:ind w:firstLine="708"/>
        <w:jc w:val="both"/>
        <w:rPr>
          <w:spacing w:val="-3"/>
        </w:rPr>
      </w:pPr>
      <w:r w:rsidRPr="002A2754">
        <w:rPr>
          <w:spacing w:val="-3"/>
        </w:rPr>
        <w:t>Игра ребенка с LEGO деталями, близка к конструктивно-технической деятельности взрослых. Продукт детской деятельности еще не имеет общественного значения, ребенок не вносит ничего нового ни в материальные, ни в культурные ценности общества. Но правильное руководство детской деятельностью со стороны взрослых оказывает самое благотворное влияние на развитие конструкторских способностей у детей.</w:t>
      </w:r>
    </w:p>
    <w:p w:rsidR="002843DD" w:rsidRPr="002A2754" w:rsidRDefault="000475C7" w:rsidP="007B66C9">
      <w:pPr>
        <w:spacing w:before="240" w:after="240" w:line="360" w:lineRule="auto"/>
        <w:ind w:firstLine="851"/>
        <w:rPr>
          <w:b/>
          <w:sz w:val="24"/>
          <w:szCs w:val="24"/>
        </w:rPr>
      </w:pPr>
      <w:r w:rsidRPr="002A2754">
        <w:rPr>
          <w:b/>
          <w:sz w:val="24"/>
          <w:szCs w:val="24"/>
        </w:rPr>
        <w:t>Принципы и подходы к формированию Программы</w:t>
      </w:r>
    </w:p>
    <w:p w:rsidR="000475C7" w:rsidRPr="002A2754" w:rsidRDefault="000475C7" w:rsidP="007C3CE8">
      <w:pPr>
        <w:pStyle w:val="a4"/>
        <w:spacing w:before="0" w:beforeAutospacing="0" w:after="0" w:afterAutospacing="0" w:line="360" w:lineRule="auto"/>
        <w:ind w:firstLine="851"/>
        <w:rPr>
          <w:b/>
          <w:i/>
        </w:rPr>
      </w:pPr>
      <w:r w:rsidRPr="002A2754">
        <w:rPr>
          <w:b/>
          <w:i/>
        </w:rPr>
        <w:t>Общие педагогические принципы обучения</w:t>
      </w:r>
    </w:p>
    <w:p w:rsidR="000475C7" w:rsidRPr="002A2754" w:rsidRDefault="000475C7" w:rsidP="007C3CE8">
      <w:pPr>
        <w:pStyle w:val="a4"/>
        <w:spacing w:before="0" w:beforeAutospacing="0" w:after="0" w:afterAutospacing="0" w:line="360" w:lineRule="auto"/>
        <w:ind w:firstLine="851"/>
        <w:jc w:val="both"/>
        <w:rPr>
          <w:b/>
          <w:bCs/>
          <w:u w:val="single"/>
        </w:rPr>
      </w:pPr>
      <w:r w:rsidRPr="002A2754">
        <w:rPr>
          <w:i/>
          <w:spacing w:val="-11"/>
          <w:u w:val="single"/>
        </w:rPr>
        <w:t>Принцип воспитывающего обучения</w:t>
      </w:r>
      <w:r w:rsidRPr="002A2754">
        <w:rPr>
          <w:spacing w:val="-11"/>
        </w:rPr>
        <w:t xml:space="preserve"> подразумевает воспи</w:t>
      </w:r>
      <w:r w:rsidRPr="002A2754">
        <w:rPr>
          <w:spacing w:val="-11"/>
        </w:rPr>
        <w:softHyphen/>
      </w:r>
      <w:r w:rsidRPr="002A2754">
        <w:rPr>
          <w:spacing w:val="-4"/>
        </w:rPr>
        <w:t>тание таких качеств, как организованность, дисциплиниро</w:t>
      </w:r>
      <w:r w:rsidRPr="002A2754">
        <w:rPr>
          <w:spacing w:val="-4"/>
        </w:rPr>
        <w:softHyphen/>
      </w:r>
      <w:r w:rsidRPr="002A2754">
        <w:rPr>
          <w:spacing w:val="-9"/>
        </w:rPr>
        <w:t xml:space="preserve">ванность, четкость, аккуратность. В процессе обучения </w:t>
      </w:r>
      <w:r w:rsidR="001D5B1B" w:rsidRPr="002A2754">
        <w:rPr>
          <w:spacing w:val="-9"/>
        </w:rPr>
        <w:t xml:space="preserve">дети </w:t>
      </w:r>
      <w:r w:rsidRPr="002A2754">
        <w:rPr>
          <w:spacing w:val="-8"/>
        </w:rPr>
        <w:t xml:space="preserve">осваивают большой объем разнообразных </w:t>
      </w:r>
      <w:r w:rsidRPr="002A2754">
        <w:rPr>
          <w:spacing w:val="-11"/>
        </w:rPr>
        <w:t xml:space="preserve">знаний и умений — знакомятся с </w:t>
      </w:r>
      <w:r w:rsidR="001D5B1B" w:rsidRPr="002A2754">
        <w:rPr>
          <w:spacing w:val="-11"/>
        </w:rPr>
        <w:t xml:space="preserve">новыми техниками, формами работы. </w:t>
      </w:r>
    </w:p>
    <w:p w:rsidR="000475C7" w:rsidRPr="002A2754" w:rsidRDefault="000475C7" w:rsidP="007C3CE8">
      <w:pPr>
        <w:shd w:val="clear" w:color="auto" w:fill="FFFFFF"/>
        <w:spacing w:line="360" w:lineRule="auto"/>
        <w:ind w:firstLine="851"/>
        <w:jc w:val="both"/>
        <w:rPr>
          <w:spacing w:val="-5"/>
          <w:sz w:val="24"/>
          <w:szCs w:val="24"/>
        </w:rPr>
      </w:pPr>
      <w:r w:rsidRPr="002A2754">
        <w:rPr>
          <w:i/>
          <w:spacing w:val="-3"/>
          <w:sz w:val="24"/>
          <w:szCs w:val="24"/>
          <w:u w:val="single"/>
        </w:rPr>
        <w:t>Принцип наглядности</w:t>
      </w:r>
      <w:r w:rsidRPr="002A2754">
        <w:rPr>
          <w:spacing w:val="-3"/>
          <w:sz w:val="24"/>
          <w:szCs w:val="24"/>
        </w:rPr>
        <w:t xml:space="preserve"> помогает </w:t>
      </w:r>
      <w:r w:rsidR="00CC5DD4" w:rsidRPr="002A2754">
        <w:rPr>
          <w:spacing w:val="-3"/>
          <w:sz w:val="24"/>
          <w:szCs w:val="24"/>
        </w:rPr>
        <w:t>обучающимся</w:t>
      </w:r>
      <w:r w:rsidRPr="002A2754">
        <w:rPr>
          <w:spacing w:val="-3"/>
          <w:sz w:val="24"/>
          <w:szCs w:val="24"/>
        </w:rPr>
        <w:t xml:space="preserve"> увидеть образ </w:t>
      </w:r>
      <w:r w:rsidR="001D5B1B" w:rsidRPr="002A2754">
        <w:rPr>
          <w:spacing w:val="-6"/>
          <w:sz w:val="24"/>
          <w:szCs w:val="24"/>
        </w:rPr>
        <w:t>работы</w:t>
      </w:r>
      <w:r w:rsidRPr="002A2754">
        <w:rPr>
          <w:spacing w:val="-6"/>
          <w:sz w:val="24"/>
          <w:szCs w:val="24"/>
        </w:rPr>
        <w:t>. Известно, что зрительное восприятие и память вос</w:t>
      </w:r>
      <w:r w:rsidRPr="002A2754">
        <w:rPr>
          <w:spacing w:val="-6"/>
          <w:sz w:val="24"/>
          <w:szCs w:val="24"/>
        </w:rPr>
        <w:softHyphen/>
      </w:r>
      <w:r w:rsidRPr="002A2754">
        <w:rPr>
          <w:spacing w:val="-4"/>
          <w:sz w:val="24"/>
          <w:szCs w:val="24"/>
        </w:rPr>
        <w:t>питываются и закрепляются именно при помощи нагляднос</w:t>
      </w:r>
      <w:r w:rsidRPr="002A2754">
        <w:rPr>
          <w:spacing w:val="-4"/>
          <w:sz w:val="24"/>
          <w:szCs w:val="24"/>
        </w:rPr>
        <w:softHyphen/>
      </w:r>
      <w:r w:rsidRPr="002A2754">
        <w:rPr>
          <w:spacing w:val="-6"/>
          <w:sz w:val="24"/>
          <w:szCs w:val="24"/>
        </w:rPr>
        <w:t xml:space="preserve">ти. </w:t>
      </w:r>
      <w:r w:rsidR="007C3CE8" w:rsidRPr="002A2754">
        <w:rPr>
          <w:spacing w:val="-6"/>
          <w:sz w:val="24"/>
          <w:szCs w:val="24"/>
        </w:rPr>
        <w:t>Дошкольник впитывает</w:t>
      </w:r>
      <w:r w:rsidRPr="002A2754">
        <w:rPr>
          <w:spacing w:val="-6"/>
          <w:sz w:val="24"/>
          <w:szCs w:val="24"/>
        </w:rPr>
        <w:t xml:space="preserve">, как губка, все впечатления от действий </w:t>
      </w:r>
      <w:r w:rsidRPr="002A2754">
        <w:rPr>
          <w:spacing w:val="-5"/>
          <w:sz w:val="24"/>
          <w:szCs w:val="24"/>
        </w:rPr>
        <w:t>педагога: он запоминает, как выглядит и что делает педагог, каковы его внешний вид, как он показывает</w:t>
      </w:r>
      <w:r w:rsidR="001D5B1B" w:rsidRPr="002A2754">
        <w:rPr>
          <w:spacing w:val="-5"/>
          <w:sz w:val="24"/>
          <w:szCs w:val="24"/>
        </w:rPr>
        <w:t xml:space="preserve"> технику изготовления поделки</w:t>
      </w:r>
      <w:r w:rsidRPr="002A2754">
        <w:rPr>
          <w:spacing w:val="-5"/>
          <w:sz w:val="24"/>
          <w:szCs w:val="24"/>
        </w:rPr>
        <w:t xml:space="preserve">, что и как говорит. </w:t>
      </w:r>
    </w:p>
    <w:p w:rsidR="000475C7" w:rsidRPr="002A2754" w:rsidRDefault="000475C7" w:rsidP="007C3CE8">
      <w:pPr>
        <w:shd w:val="clear" w:color="auto" w:fill="FFFFFF"/>
        <w:spacing w:line="360" w:lineRule="auto"/>
        <w:ind w:firstLine="851"/>
        <w:jc w:val="both"/>
        <w:rPr>
          <w:spacing w:val="-4"/>
          <w:sz w:val="24"/>
          <w:szCs w:val="24"/>
        </w:rPr>
      </w:pPr>
      <w:r w:rsidRPr="002A2754">
        <w:rPr>
          <w:spacing w:val="-2"/>
          <w:sz w:val="24"/>
          <w:szCs w:val="24"/>
        </w:rPr>
        <w:t xml:space="preserve">Принцип наглядности </w:t>
      </w:r>
      <w:r w:rsidR="007C3CE8" w:rsidRPr="002A2754">
        <w:rPr>
          <w:spacing w:val="-2"/>
          <w:sz w:val="24"/>
          <w:szCs w:val="24"/>
        </w:rPr>
        <w:t>применяется, ис</w:t>
      </w:r>
      <w:r w:rsidR="007C3CE8" w:rsidRPr="002A2754">
        <w:rPr>
          <w:spacing w:val="-2"/>
          <w:sz w:val="24"/>
          <w:szCs w:val="24"/>
        </w:rPr>
        <w:softHyphen/>
        <w:t>пользуя</w:t>
      </w:r>
      <w:r w:rsidRPr="002A2754">
        <w:rPr>
          <w:spacing w:val="-3"/>
          <w:sz w:val="24"/>
          <w:szCs w:val="24"/>
        </w:rPr>
        <w:t xml:space="preserve"> кино</w:t>
      </w:r>
      <w:r w:rsidR="006217F2" w:rsidRPr="002A2754">
        <w:rPr>
          <w:spacing w:val="-3"/>
          <w:sz w:val="24"/>
          <w:szCs w:val="24"/>
        </w:rPr>
        <w:t xml:space="preserve"> </w:t>
      </w:r>
      <w:r w:rsidRPr="002A2754">
        <w:rPr>
          <w:spacing w:val="-3"/>
          <w:sz w:val="24"/>
          <w:szCs w:val="24"/>
        </w:rPr>
        <w:t>- и фотоматериалы, схемы,</w:t>
      </w:r>
      <w:r w:rsidR="001D5B1B" w:rsidRPr="002A2754">
        <w:rPr>
          <w:spacing w:val="-3"/>
          <w:sz w:val="24"/>
          <w:szCs w:val="24"/>
        </w:rPr>
        <w:t xml:space="preserve"> ИКТ.</w:t>
      </w:r>
    </w:p>
    <w:p w:rsidR="002843DD" w:rsidRPr="002A2754" w:rsidRDefault="002843DD" w:rsidP="007C3CE8">
      <w:pPr>
        <w:pStyle w:val="nospacing0"/>
        <w:spacing w:line="360" w:lineRule="auto"/>
        <w:jc w:val="both"/>
        <w:rPr>
          <w:sz w:val="24"/>
          <w:szCs w:val="24"/>
        </w:rPr>
      </w:pPr>
      <w:r w:rsidRPr="002A2754">
        <w:rPr>
          <w:i/>
          <w:sz w:val="24"/>
          <w:szCs w:val="24"/>
        </w:rPr>
        <w:t xml:space="preserve">             </w:t>
      </w:r>
      <w:r w:rsidRPr="002A2754">
        <w:rPr>
          <w:i/>
          <w:sz w:val="24"/>
          <w:szCs w:val="24"/>
          <w:u w:val="single"/>
        </w:rPr>
        <w:t>Принцип вариативности.</w:t>
      </w:r>
      <w:r w:rsidRPr="002A2754">
        <w:rPr>
          <w:sz w:val="24"/>
          <w:szCs w:val="24"/>
        </w:rPr>
        <w:t xml:space="preserve"> Свободная, самостоятельная, творческая </w:t>
      </w:r>
      <w:r w:rsidR="007C3CE8" w:rsidRPr="002A2754">
        <w:rPr>
          <w:sz w:val="24"/>
          <w:szCs w:val="24"/>
        </w:rPr>
        <w:t>успешная саморазвивающаяся</w:t>
      </w:r>
      <w:r w:rsidRPr="002A2754">
        <w:rPr>
          <w:sz w:val="24"/>
          <w:szCs w:val="24"/>
        </w:rPr>
        <w:t xml:space="preserve"> личность рождается только в ситуации выбора, в ситуации, где нет жестко определенного единственно верного ответа на поставленный вопрос, а есть варианты, каждый из которых имеет свои возможности и ограничения. Способность выбирать из разных вариантов оптимальный, лучший для конкретной ситуации – сегодня это основа успешной самореализации в условиях динамично меняющегося мира. Способность выбирать </w:t>
      </w:r>
      <w:r w:rsidR="008A3084" w:rsidRPr="002A2754">
        <w:rPr>
          <w:sz w:val="24"/>
          <w:szCs w:val="24"/>
        </w:rPr>
        <w:t>— это</w:t>
      </w:r>
      <w:r w:rsidRPr="002A2754">
        <w:rPr>
          <w:sz w:val="24"/>
          <w:szCs w:val="24"/>
        </w:rPr>
        <w:t xml:space="preserve"> и способность быть ответственным за результаты своего выбора. Важно помочь ребенку ощутить в себе ресурсы, делающие любой выбор возможным: уверенность в себе, гибкость мышления и поведения, рефлексия. </w:t>
      </w:r>
    </w:p>
    <w:p w:rsidR="000475C7" w:rsidRPr="002A2754" w:rsidRDefault="002843DD" w:rsidP="007C3CE8">
      <w:pPr>
        <w:shd w:val="clear" w:color="auto" w:fill="FFFFFF"/>
        <w:spacing w:line="360" w:lineRule="auto"/>
        <w:jc w:val="both"/>
        <w:rPr>
          <w:spacing w:val="-5"/>
          <w:sz w:val="24"/>
          <w:szCs w:val="24"/>
        </w:rPr>
      </w:pPr>
      <w:r w:rsidRPr="002A2754">
        <w:rPr>
          <w:sz w:val="24"/>
          <w:szCs w:val="24"/>
        </w:rPr>
        <w:t xml:space="preserve">             </w:t>
      </w:r>
      <w:r w:rsidR="000475C7" w:rsidRPr="002A2754">
        <w:rPr>
          <w:i/>
          <w:spacing w:val="-4"/>
          <w:sz w:val="24"/>
          <w:szCs w:val="24"/>
          <w:u w:val="single"/>
        </w:rPr>
        <w:t>Принцип систематичности</w:t>
      </w:r>
      <w:r w:rsidR="000475C7" w:rsidRPr="002A2754">
        <w:rPr>
          <w:spacing w:val="-4"/>
          <w:sz w:val="24"/>
          <w:szCs w:val="24"/>
        </w:rPr>
        <w:t xml:space="preserve"> также основан на выполнении </w:t>
      </w:r>
      <w:r w:rsidR="000475C7" w:rsidRPr="002A2754">
        <w:rPr>
          <w:spacing w:val="-6"/>
          <w:sz w:val="24"/>
          <w:szCs w:val="24"/>
        </w:rPr>
        <w:t xml:space="preserve">таких известных правил, как переход от простого к сложному, </w:t>
      </w:r>
      <w:r w:rsidR="000475C7" w:rsidRPr="002A2754">
        <w:rPr>
          <w:spacing w:val="-5"/>
          <w:sz w:val="24"/>
          <w:szCs w:val="24"/>
        </w:rPr>
        <w:t xml:space="preserve">от легкого к трудному, от известного к неизвестному. </w:t>
      </w:r>
    </w:p>
    <w:p w:rsidR="000475C7" w:rsidRPr="002A2754" w:rsidRDefault="000475C7" w:rsidP="007C3CE8">
      <w:pPr>
        <w:shd w:val="clear" w:color="auto" w:fill="FFFFFF"/>
        <w:spacing w:line="360" w:lineRule="auto"/>
        <w:ind w:firstLine="851"/>
        <w:jc w:val="both"/>
        <w:rPr>
          <w:spacing w:val="-6"/>
          <w:sz w:val="24"/>
          <w:szCs w:val="24"/>
        </w:rPr>
      </w:pPr>
      <w:r w:rsidRPr="002A2754">
        <w:rPr>
          <w:bCs/>
          <w:i/>
          <w:sz w:val="24"/>
          <w:szCs w:val="24"/>
          <w:u w:val="single"/>
        </w:rPr>
        <w:lastRenderedPageBreak/>
        <w:t>Доступности и индивидуализации</w:t>
      </w:r>
      <w:r w:rsidRPr="002A2754">
        <w:rPr>
          <w:b/>
          <w:bCs/>
          <w:sz w:val="24"/>
          <w:szCs w:val="24"/>
        </w:rPr>
        <w:t>. </w:t>
      </w:r>
      <w:r w:rsidRPr="002A2754">
        <w:rPr>
          <w:sz w:val="24"/>
          <w:szCs w:val="24"/>
        </w:rPr>
        <w:t xml:space="preserve">Планируя занятия, </w:t>
      </w:r>
      <w:r w:rsidR="006217F2" w:rsidRPr="002A2754">
        <w:rPr>
          <w:sz w:val="24"/>
          <w:szCs w:val="24"/>
        </w:rPr>
        <w:t>педагог учитывает</w:t>
      </w:r>
      <w:r w:rsidRPr="002A2754">
        <w:rPr>
          <w:sz w:val="24"/>
          <w:szCs w:val="24"/>
        </w:rPr>
        <w:t xml:space="preserve"> индивидуальные особенности каждого ребёнка, его интересы и возможности.</w:t>
      </w:r>
    </w:p>
    <w:p w:rsidR="000475C7" w:rsidRPr="002A2754" w:rsidRDefault="000475C7" w:rsidP="007C3CE8">
      <w:pPr>
        <w:shd w:val="clear" w:color="auto" w:fill="FFFFFF"/>
        <w:spacing w:line="360" w:lineRule="auto"/>
        <w:ind w:firstLine="851"/>
        <w:jc w:val="both"/>
        <w:rPr>
          <w:sz w:val="24"/>
          <w:szCs w:val="24"/>
        </w:rPr>
      </w:pPr>
      <w:r w:rsidRPr="002A2754">
        <w:rPr>
          <w:bCs/>
          <w:i/>
          <w:sz w:val="24"/>
          <w:szCs w:val="24"/>
          <w:u w:val="single"/>
        </w:rPr>
        <w:t>Гуманизации.</w:t>
      </w:r>
      <w:r w:rsidRPr="002A2754">
        <w:rPr>
          <w:sz w:val="24"/>
          <w:szCs w:val="24"/>
        </w:rPr>
        <w:t> Все занятия строятся на основе комфортности, доверительного общения с взрослым и сверстниками.</w:t>
      </w:r>
    </w:p>
    <w:p w:rsidR="001D5B1B" w:rsidRPr="002A2754" w:rsidRDefault="00E655D6" w:rsidP="007C3CE8">
      <w:pPr>
        <w:shd w:val="clear" w:color="auto" w:fill="FFFFFF"/>
        <w:spacing w:line="360" w:lineRule="auto"/>
        <w:ind w:firstLine="851"/>
        <w:jc w:val="both"/>
        <w:rPr>
          <w:i/>
          <w:spacing w:val="-6"/>
          <w:sz w:val="24"/>
          <w:szCs w:val="24"/>
          <w:u w:val="single"/>
        </w:rPr>
      </w:pPr>
      <w:r w:rsidRPr="002A2754">
        <w:rPr>
          <w:i/>
          <w:spacing w:val="-6"/>
          <w:sz w:val="24"/>
          <w:szCs w:val="24"/>
          <w:u w:val="single"/>
        </w:rPr>
        <w:t xml:space="preserve">Принцип организации тематического пространства. </w:t>
      </w:r>
    </w:p>
    <w:p w:rsidR="000475C7" w:rsidRPr="002A2754" w:rsidRDefault="000475C7" w:rsidP="007C3CE8">
      <w:pPr>
        <w:shd w:val="clear" w:color="auto" w:fill="FFFFFF"/>
        <w:spacing w:line="360" w:lineRule="auto"/>
        <w:ind w:firstLine="851"/>
        <w:jc w:val="both"/>
        <w:rPr>
          <w:i/>
          <w:spacing w:val="-6"/>
          <w:sz w:val="24"/>
          <w:szCs w:val="24"/>
        </w:rPr>
      </w:pPr>
      <w:r w:rsidRPr="002A2754">
        <w:rPr>
          <w:spacing w:val="-6"/>
          <w:sz w:val="24"/>
          <w:szCs w:val="24"/>
        </w:rPr>
        <w:t xml:space="preserve">В работе используются </w:t>
      </w:r>
      <w:r w:rsidRPr="002A2754">
        <w:rPr>
          <w:b/>
          <w:i/>
          <w:spacing w:val="-6"/>
          <w:sz w:val="24"/>
          <w:szCs w:val="24"/>
        </w:rPr>
        <w:t>методы и приемы</w:t>
      </w:r>
      <w:r w:rsidRPr="002A2754">
        <w:rPr>
          <w:i/>
          <w:spacing w:val="-6"/>
          <w:sz w:val="24"/>
          <w:szCs w:val="24"/>
        </w:rPr>
        <w:t>:</w:t>
      </w:r>
    </w:p>
    <w:p w:rsidR="000475C7" w:rsidRPr="002A2754" w:rsidRDefault="000475C7" w:rsidP="007B66C9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line="360" w:lineRule="auto"/>
        <w:jc w:val="both"/>
        <w:rPr>
          <w:spacing w:val="-6"/>
          <w:sz w:val="24"/>
          <w:szCs w:val="24"/>
        </w:rPr>
      </w:pPr>
      <w:r w:rsidRPr="002A2754">
        <w:rPr>
          <w:spacing w:val="-6"/>
          <w:sz w:val="24"/>
          <w:szCs w:val="24"/>
        </w:rPr>
        <w:t>словесные методы (беседа, рассказ, опрос, объяснение техники</w:t>
      </w:r>
      <w:r w:rsidR="001D5B1B" w:rsidRPr="002A2754">
        <w:rPr>
          <w:spacing w:val="-6"/>
          <w:sz w:val="24"/>
          <w:szCs w:val="24"/>
        </w:rPr>
        <w:t xml:space="preserve"> выполнения</w:t>
      </w:r>
      <w:r w:rsidRPr="002A2754">
        <w:rPr>
          <w:spacing w:val="-6"/>
          <w:sz w:val="24"/>
          <w:szCs w:val="24"/>
        </w:rPr>
        <w:t>);</w:t>
      </w:r>
    </w:p>
    <w:p w:rsidR="00D96822" w:rsidRPr="002A2754" w:rsidRDefault="00D96822" w:rsidP="007B66C9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line="360" w:lineRule="auto"/>
        <w:jc w:val="both"/>
        <w:rPr>
          <w:spacing w:val="-6"/>
          <w:sz w:val="24"/>
          <w:szCs w:val="24"/>
        </w:rPr>
      </w:pPr>
      <w:r w:rsidRPr="002A2754">
        <w:rPr>
          <w:spacing w:val="-6"/>
          <w:sz w:val="24"/>
          <w:szCs w:val="24"/>
        </w:rPr>
        <w:t xml:space="preserve">метод наблюдений лежит в основе всей системы обучения дизайну. От того, насколько у детей будет развито умение наблюдать окружающее, выделять общее и индивидуальное, зависит успех развития их творческих способностей. Необходимо научить ребенка специальным приемам изображения, способам пользования различными материалами. Только в процессе систематического обучения на занятиях полностью формируются способности детей; </w:t>
      </w:r>
    </w:p>
    <w:p w:rsidR="000475C7" w:rsidRPr="002A2754" w:rsidRDefault="000475C7" w:rsidP="007B66C9">
      <w:pPr>
        <w:numPr>
          <w:ilvl w:val="0"/>
          <w:numId w:val="36"/>
        </w:numPr>
        <w:shd w:val="clear" w:color="auto" w:fill="FFFFFF"/>
        <w:spacing w:line="360" w:lineRule="auto"/>
        <w:jc w:val="both"/>
        <w:rPr>
          <w:spacing w:val="-6"/>
          <w:sz w:val="24"/>
          <w:szCs w:val="24"/>
        </w:rPr>
      </w:pPr>
      <w:r w:rsidRPr="002A2754">
        <w:rPr>
          <w:spacing w:val="-6"/>
          <w:sz w:val="24"/>
          <w:szCs w:val="24"/>
        </w:rPr>
        <w:t>метод показа</w:t>
      </w:r>
      <w:r w:rsidR="001D5B1B" w:rsidRPr="002A2754">
        <w:rPr>
          <w:spacing w:val="-6"/>
          <w:sz w:val="24"/>
          <w:szCs w:val="24"/>
        </w:rPr>
        <w:t xml:space="preserve"> </w:t>
      </w:r>
      <w:r w:rsidR="007C3CE8" w:rsidRPr="002A2754">
        <w:rPr>
          <w:spacing w:val="-6"/>
          <w:sz w:val="24"/>
          <w:szCs w:val="24"/>
        </w:rPr>
        <w:t>примерного образца</w:t>
      </w:r>
      <w:r w:rsidR="001D5B1B" w:rsidRPr="002A2754">
        <w:rPr>
          <w:spacing w:val="-6"/>
          <w:sz w:val="24"/>
          <w:szCs w:val="24"/>
        </w:rPr>
        <w:t xml:space="preserve"> педагога</w:t>
      </w:r>
      <w:r w:rsidRPr="002A2754">
        <w:rPr>
          <w:spacing w:val="-6"/>
          <w:sz w:val="24"/>
          <w:szCs w:val="24"/>
        </w:rPr>
        <w:t>;</w:t>
      </w:r>
    </w:p>
    <w:p w:rsidR="000475C7" w:rsidRPr="002A2754" w:rsidRDefault="000475C7" w:rsidP="007B66C9">
      <w:pPr>
        <w:numPr>
          <w:ilvl w:val="0"/>
          <w:numId w:val="36"/>
        </w:numPr>
        <w:shd w:val="clear" w:color="auto" w:fill="FFFFFF"/>
        <w:spacing w:line="360" w:lineRule="auto"/>
        <w:jc w:val="both"/>
        <w:rPr>
          <w:spacing w:val="-6"/>
          <w:sz w:val="24"/>
          <w:szCs w:val="24"/>
        </w:rPr>
      </w:pPr>
      <w:r w:rsidRPr="002A2754">
        <w:rPr>
          <w:spacing w:val="-6"/>
          <w:sz w:val="24"/>
          <w:szCs w:val="24"/>
        </w:rPr>
        <w:t>игровой метод;</w:t>
      </w:r>
    </w:p>
    <w:p w:rsidR="000475C7" w:rsidRPr="002A2754" w:rsidRDefault="00D96822" w:rsidP="007B66C9">
      <w:pPr>
        <w:widowControl/>
        <w:numPr>
          <w:ilvl w:val="0"/>
          <w:numId w:val="36"/>
        </w:numPr>
        <w:shd w:val="clear" w:color="auto" w:fill="FFFFFF"/>
        <w:tabs>
          <w:tab w:val="left" w:pos="302"/>
        </w:tabs>
        <w:autoSpaceDE/>
        <w:autoSpaceDN/>
        <w:adjustRightInd/>
        <w:spacing w:after="240"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практический метод (выполнение заданий</w:t>
      </w:r>
      <w:r w:rsidR="000475C7" w:rsidRPr="002A2754">
        <w:rPr>
          <w:sz w:val="24"/>
          <w:szCs w:val="24"/>
        </w:rPr>
        <w:t>, закрепление)</w:t>
      </w:r>
      <w:r w:rsidR="000E7DE8" w:rsidRPr="002A2754">
        <w:rPr>
          <w:sz w:val="24"/>
          <w:szCs w:val="24"/>
        </w:rPr>
        <w:t>.</w:t>
      </w:r>
    </w:p>
    <w:p w:rsidR="000475C7" w:rsidRPr="002A2754" w:rsidRDefault="000475C7" w:rsidP="007B66C9">
      <w:pPr>
        <w:spacing w:after="240" w:line="360" w:lineRule="auto"/>
        <w:jc w:val="center"/>
        <w:rPr>
          <w:b/>
          <w:sz w:val="24"/>
          <w:szCs w:val="24"/>
        </w:rPr>
      </w:pPr>
      <w:r w:rsidRPr="002A2754">
        <w:rPr>
          <w:b/>
          <w:sz w:val="24"/>
          <w:szCs w:val="24"/>
        </w:rPr>
        <w:t>Характеристика особенностей развития детей дошкольного возраста и индивидуализация образовательного процесса</w:t>
      </w:r>
    </w:p>
    <w:p w:rsidR="000475C7" w:rsidRPr="002A2754" w:rsidRDefault="000475C7" w:rsidP="007C3CE8">
      <w:pPr>
        <w:spacing w:line="360" w:lineRule="auto"/>
        <w:ind w:firstLine="851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Программа основывается на знании особенностей развития, то есть на понимании того, что все дети проходят определенные стадии развития, но при этом каждый ребенок уникален и индивидуален. Педагог учитывает особенности детей дошкольного возраста и с вниманием относятся к их индивидуальным способностям, что способствует обеспечению эмоционального благополучия каждого воспитанника. </w:t>
      </w:r>
    </w:p>
    <w:p w:rsidR="00D96822" w:rsidRPr="002A2754" w:rsidRDefault="00A2474A" w:rsidP="007C3CE8">
      <w:pPr>
        <w:shd w:val="clear" w:color="auto" w:fill="FFFFFF"/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             При обучении </w:t>
      </w:r>
      <w:r w:rsidR="00DD4B21" w:rsidRPr="002A2754">
        <w:rPr>
          <w:sz w:val="24"/>
          <w:szCs w:val="24"/>
        </w:rPr>
        <w:t>конструированию среднего</w:t>
      </w:r>
      <w:r w:rsidR="00FB3A8C" w:rsidRPr="002A2754">
        <w:rPr>
          <w:sz w:val="24"/>
          <w:szCs w:val="24"/>
        </w:rPr>
        <w:t xml:space="preserve"> дошкольного возраста</w:t>
      </w:r>
      <w:r w:rsidRPr="002A2754">
        <w:rPr>
          <w:sz w:val="24"/>
          <w:szCs w:val="24"/>
        </w:rPr>
        <w:t xml:space="preserve"> нужно уделять внимание расположению элементов в пространстве: нужно организовывать его так, чтобы оно подчинялось определённой логике. </w:t>
      </w:r>
    </w:p>
    <w:p w:rsidR="00A2474A" w:rsidRPr="002A2754" w:rsidRDefault="00A2474A" w:rsidP="007C3CE8">
      <w:pPr>
        <w:shd w:val="clear" w:color="auto" w:fill="FFFFFF"/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             Детям нравится сам процесс моделирования. Ребёнок старается добиться максимальной схожести с воображаемым предметом или образцом. Поэтому конструирование имеет схожие черты с изобразительным творчеством. </w:t>
      </w:r>
    </w:p>
    <w:p w:rsidR="00A2474A" w:rsidRPr="002A2754" w:rsidRDefault="00BE3620" w:rsidP="007C3CE8">
      <w:pPr>
        <w:shd w:val="clear" w:color="auto" w:fill="FFFFFF"/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            </w:t>
      </w:r>
      <w:r w:rsidR="00A2474A" w:rsidRPr="002A2754">
        <w:rPr>
          <w:sz w:val="24"/>
          <w:szCs w:val="24"/>
        </w:rPr>
        <w:t xml:space="preserve">Во время конструирования дошкольники должны решить конструктивные задачи: разные части и элементы привести в нужное взаимоположение. </w:t>
      </w:r>
    </w:p>
    <w:p w:rsidR="007C3CE8" w:rsidRPr="002A2754" w:rsidRDefault="00A134DE" w:rsidP="007B66C9">
      <w:pPr>
        <w:shd w:val="clear" w:color="auto" w:fill="FFFFFF"/>
        <w:spacing w:after="240" w:line="360" w:lineRule="auto"/>
        <w:ind w:firstLine="708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 Дети </w:t>
      </w:r>
      <w:r w:rsidR="00FB3A8C" w:rsidRPr="002A2754">
        <w:rPr>
          <w:sz w:val="24"/>
          <w:szCs w:val="24"/>
        </w:rPr>
        <w:t>4-5</w:t>
      </w:r>
      <w:r w:rsidR="00BE3620" w:rsidRPr="002A2754">
        <w:rPr>
          <w:sz w:val="24"/>
          <w:szCs w:val="24"/>
        </w:rPr>
        <w:t xml:space="preserve"> лет могут манипулировать мелкими предметами и это очень полезно для развития детей. Дети этого возраста могут рассуждать логически и устанавливать закономерности, могут классифицировать предметы, планировать свою деятельность. </w:t>
      </w:r>
      <w:r w:rsidR="00BE3620" w:rsidRPr="002A2754">
        <w:rPr>
          <w:sz w:val="24"/>
          <w:szCs w:val="24"/>
        </w:rPr>
        <w:lastRenderedPageBreak/>
        <w:t>Дошкольники могут договариваться и сами организуют совместные игры. Дети проявляют интерес к устройству окружающего мира.</w:t>
      </w:r>
    </w:p>
    <w:p w:rsidR="00BE3620" w:rsidRPr="002A2754" w:rsidRDefault="000475C7" w:rsidP="007B66C9">
      <w:pPr>
        <w:shd w:val="clear" w:color="auto" w:fill="FFFFFF"/>
        <w:spacing w:after="240" w:line="360" w:lineRule="auto"/>
        <w:jc w:val="center"/>
        <w:rPr>
          <w:b/>
          <w:sz w:val="24"/>
          <w:szCs w:val="24"/>
        </w:rPr>
      </w:pPr>
      <w:r w:rsidRPr="002A2754">
        <w:rPr>
          <w:b/>
          <w:sz w:val="24"/>
          <w:szCs w:val="24"/>
        </w:rPr>
        <w:t>Планируемые результаты освоения образовательной программы</w:t>
      </w:r>
    </w:p>
    <w:p w:rsidR="00BE3620" w:rsidRPr="002A2754" w:rsidRDefault="00BE3620" w:rsidP="007C3CE8">
      <w:pPr>
        <w:spacing w:line="360" w:lineRule="auto"/>
        <w:ind w:firstLine="851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ребенка:</w:t>
      </w:r>
    </w:p>
    <w:p w:rsidR="00BE3620" w:rsidRPr="002A2754" w:rsidRDefault="00BE3620" w:rsidP="007B66C9">
      <w:pPr>
        <w:numPr>
          <w:ilvl w:val="0"/>
          <w:numId w:val="39"/>
        </w:numPr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развитие умения работать в команде, группе, парах и самостоятельно;</w:t>
      </w:r>
    </w:p>
    <w:p w:rsidR="00BE3620" w:rsidRPr="002A2754" w:rsidRDefault="00BE3620" w:rsidP="007B66C9">
      <w:pPr>
        <w:numPr>
          <w:ilvl w:val="0"/>
          <w:numId w:val="39"/>
        </w:numPr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развитие навыков, необходимых для публичных выступлений, </w:t>
      </w:r>
      <w:r w:rsidR="007C3CE8" w:rsidRPr="002A2754">
        <w:rPr>
          <w:sz w:val="24"/>
          <w:szCs w:val="24"/>
        </w:rPr>
        <w:t>презентации</w:t>
      </w:r>
      <w:r w:rsidRPr="002A2754">
        <w:rPr>
          <w:sz w:val="24"/>
          <w:szCs w:val="24"/>
        </w:rPr>
        <w:t xml:space="preserve"> и защиты проектов;</w:t>
      </w:r>
    </w:p>
    <w:p w:rsidR="00BE3620" w:rsidRPr="002A2754" w:rsidRDefault="00BE3620" w:rsidP="007B66C9">
      <w:pPr>
        <w:numPr>
          <w:ilvl w:val="0"/>
          <w:numId w:val="39"/>
        </w:numPr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снятие эмоционального напряжения, успешная социализация, развитие воли и </w:t>
      </w:r>
      <w:r w:rsidR="007C3CE8" w:rsidRPr="002A2754">
        <w:rPr>
          <w:sz w:val="24"/>
          <w:szCs w:val="24"/>
        </w:rPr>
        <w:t>целеустремлённости</w:t>
      </w:r>
      <w:r w:rsidRPr="002A2754">
        <w:rPr>
          <w:sz w:val="24"/>
          <w:szCs w:val="24"/>
        </w:rPr>
        <w:t>;</w:t>
      </w:r>
    </w:p>
    <w:p w:rsidR="00BE3620" w:rsidRPr="002A2754" w:rsidRDefault="00BE3620" w:rsidP="007B66C9">
      <w:pPr>
        <w:numPr>
          <w:ilvl w:val="0"/>
          <w:numId w:val="39"/>
        </w:numPr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у ребенка сформирован устойчивый интерес к конструкторской деятельности, желание экспериментировать, творить, изобретать;</w:t>
      </w:r>
    </w:p>
    <w:p w:rsidR="00BE3620" w:rsidRPr="002A2754" w:rsidRDefault="00BE3620" w:rsidP="007B66C9">
      <w:pPr>
        <w:numPr>
          <w:ilvl w:val="0"/>
          <w:numId w:val="39"/>
        </w:numPr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у ребенка развита способность к самостоятельному анализу сооружений, конструкций, чертежей, схем с точки зрения практического назначения объектов;</w:t>
      </w:r>
    </w:p>
    <w:p w:rsidR="00BE3620" w:rsidRPr="002A2754" w:rsidRDefault="00BE3620" w:rsidP="007B66C9">
      <w:pPr>
        <w:numPr>
          <w:ilvl w:val="0"/>
          <w:numId w:val="39"/>
        </w:numPr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ребенок овладевает умением работать в конструировании по условиям, темам, замыслу;</w:t>
      </w:r>
    </w:p>
    <w:p w:rsidR="00BE3620" w:rsidRPr="002A2754" w:rsidRDefault="00BE3620" w:rsidP="007B66C9">
      <w:pPr>
        <w:numPr>
          <w:ilvl w:val="0"/>
          <w:numId w:val="39"/>
        </w:numPr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развитие умения творчески подходить к решению задачи;</w:t>
      </w:r>
    </w:p>
    <w:p w:rsidR="00BE3620" w:rsidRPr="002A2754" w:rsidRDefault="00BE3620" w:rsidP="007B66C9">
      <w:pPr>
        <w:numPr>
          <w:ilvl w:val="0"/>
          <w:numId w:val="39"/>
        </w:numPr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ребенок овладевает умением использовать разнообразные конструкторы, создавая из них конструкции как по предполагаемым рисункам, так и придумывая свои;</w:t>
      </w:r>
    </w:p>
    <w:p w:rsidR="00BE3620" w:rsidRPr="002A2754" w:rsidRDefault="00BE3620" w:rsidP="007B66C9">
      <w:pPr>
        <w:numPr>
          <w:ilvl w:val="0"/>
          <w:numId w:val="39"/>
        </w:numPr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развитие умения работать по предложенным инструкциям;</w:t>
      </w:r>
    </w:p>
    <w:p w:rsidR="00BE3620" w:rsidRPr="002A2754" w:rsidRDefault="00BE3620" w:rsidP="007B66C9">
      <w:pPr>
        <w:numPr>
          <w:ilvl w:val="0"/>
          <w:numId w:val="39"/>
        </w:numPr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знает правила безопасности на занятиях по конструированию с использованием мелких предметов;</w:t>
      </w:r>
    </w:p>
    <w:p w:rsidR="00BE3620" w:rsidRPr="002A2754" w:rsidRDefault="00BE3620" w:rsidP="007B66C9">
      <w:pPr>
        <w:numPr>
          <w:ilvl w:val="0"/>
          <w:numId w:val="39"/>
        </w:numPr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BE3620" w:rsidRPr="002A2754" w:rsidRDefault="00BE3620" w:rsidP="007B66C9">
      <w:pPr>
        <w:numPr>
          <w:ilvl w:val="0"/>
          <w:numId w:val="39"/>
        </w:numPr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ребенок достаточно хорошо владеет устной речью, может использовать речь для выражения своих мыслей, чувств и желаний, построения речевого высказывания в ситуации общения.</w:t>
      </w:r>
    </w:p>
    <w:p w:rsidR="00BE3620" w:rsidRPr="002A2754" w:rsidRDefault="00BE3620" w:rsidP="007B66C9">
      <w:pPr>
        <w:shd w:val="clear" w:color="auto" w:fill="FFFFFF"/>
        <w:spacing w:before="240" w:after="240" w:line="360" w:lineRule="auto"/>
        <w:ind w:firstLine="851"/>
        <w:jc w:val="center"/>
        <w:rPr>
          <w:b/>
          <w:i/>
          <w:spacing w:val="-6"/>
          <w:sz w:val="24"/>
          <w:szCs w:val="24"/>
        </w:rPr>
      </w:pPr>
      <w:r w:rsidRPr="002A2754">
        <w:rPr>
          <w:b/>
          <w:i/>
          <w:spacing w:val="-6"/>
          <w:sz w:val="24"/>
          <w:szCs w:val="24"/>
        </w:rPr>
        <w:t>Способы и методы контроля</w:t>
      </w:r>
    </w:p>
    <w:p w:rsidR="00BE3620" w:rsidRPr="002A2754" w:rsidRDefault="00BE3620" w:rsidP="007C3CE8">
      <w:pPr>
        <w:shd w:val="clear" w:color="auto" w:fill="FFFFFF"/>
        <w:spacing w:line="360" w:lineRule="auto"/>
        <w:ind w:firstLine="851"/>
        <w:jc w:val="both"/>
        <w:rPr>
          <w:spacing w:val="-6"/>
          <w:sz w:val="24"/>
          <w:szCs w:val="24"/>
        </w:rPr>
      </w:pPr>
      <w:r w:rsidRPr="002A2754">
        <w:rPr>
          <w:spacing w:val="-6"/>
          <w:sz w:val="24"/>
          <w:szCs w:val="24"/>
        </w:rPr>
        <w:t>Полученные и усвоенные навыки обучающихся контролируются как на каждом занятии, так и на итоговых, контрольных занятиях.</w:t>
      </w:r>
    </w:p>
    <w:p w:rsidR="005B6139" w:rsidRPr="002A2754" w:rsidRDefault="000475C7" w:rsidP="007C3CE8">
      <w:pPr>
        <w:spacing w:line="360" w:lineRule="auto"/>
        <w:ind w:firstLine="851"/>
        <w:jc w:val="both"/>
        <w:rPr>
          <w:b/>
          <w:sz w:val="24"/>
          <w:szCs w:val="24"/>
        </w:rPr>
      </w:pPr>
      <w:r w:rsidRPr="002A2754">
        <w:rPr>
          <w:sz w:val="24"/>
          <w:szCs w:val="24"/>
        </w:rPr>
        <w:t xml:space="preserve">Наряду с контролем знаний, умений, навыков, предусмотренных программой, </w:t>
      </w:r>
      <w:r w:rsidRPr="002A2754">
        <w:rPr>
          <w:sz w:val="24"/>
          <w:szCs w:val="24"/>
        </w:rPr>
        <w:lastRenderedPageBreak/>
        <w:t xml:space="preserve">осуществляется </w:t>
      </w:r>
      <w:r w:rsidRPr="002A2754">
        <w:rPr>
          <w:b/>
          <w:sz w:val="24"/>
          <w:szCs w:val="24"/>
        </w:rPr>
        <w:t xml:space="preserve">диагностика развития </w:t>
      </w:r>
      <w:r w:rsidR="00682EB4" w:rsidRPr="002A2754">
        <w:rPr>
          <w:b/>
          <w:sz w:val="24"/>
          <w:szCs w:val="24"/>
        </w:rPr>
        <w:t>интеллектуально-творческих</w:t>
      </w:r>
      <w:r w:rsidR="00602FAE" w:rsidRPr="002A2754">
        <w:rPr>
          <w:b/>
          <w:sz w:val="24"/>
          <w:szCs w:val="24"/>
        </w:rPr>
        <w:t xml:space="preserve"> </w:t>
      </w:r>
      <w:r w:rsidRPr="002A2754">
        <w:rPr>
          <w:b/>
          <w:sz w:val="24"/>
          <w:szCs w:val="24"/>
        </w:rPr>
        <w:t>качеств.</w:t>
      </w:r>
    </w:p>
    <w:p w:rsidR="005B6139" w:rsidRPr="002A2754" w:rsidRDefault="005B6139" w:rsidP="007B66C9">
      <w:pPr>
        <w:widowControl/>
        <w:shd w:val="clear" w:color="auto" w:fill="FFFFFF"/>
        <w:autoSpaceDE/>
        <w:autoSpaceDN/>
        <w:adjustRightInd/>
        <w:spacing w:before="240" w:line="360" w:lineRule="auto"/>
        <w:rPr>
          <w:sz w:val="24"/>
          <w:szCs w:val="24"/>
        </w:rPr>
      </w:pPr>
      <w:r w:rsidRPr="002A2754">
        <w:rPr>
          <w:sz w:val="24"/>
          <w:szCs w:val="24"/>
        </w:rPr>
        <w:t xml:space="preserve">Диагностика уровня развития </w:t>
      </w:r>
      <w:r w:rsidR="00BE3620" w:rsidRPr="002A2754">
        <w:rPr>
          <w:sz w:val="24"/>
          <w:szCs w:val="24"/>
        </w:rPr>
        <w:t>интеллектуально-творческих</w:t>
      </w:r>
      <w:r w:rsidRPr="002A2754">
        <w:rPr>
          <w:sz w:val="24"/>
          <w:szCs w:val="24"/>
        </w:rPr>
        <w:t xml:space="preserve"> способностей обучающегося</w:t>
      </w:r>
    </w:p>
    <w:p w:rsidR="005B6139" w:rsidRPr="002A2754" w:rsidRDefault="005B6139" w:rsidP="007C3CE8">
      <w:pPr>
        <w:widowControl/>
        <w:shd w:val="clear" w:color="auto" w:fill="FFFFFF"/>
        <w:autoSpaceDE/>
        <w:autoSpaceDN/>
        <w:adjustRightInd/>
        <w:spacing w:line="360" w:lineRule="auto"/>
        <w:rPr>
          <w:sz w:val="24"/>
          <w:szCs w:val="24"/>
        </w:rPr>
      </w:pPr>
      <w:r w:rsidRPr="002A2754">
        <w:rPr>
          <w:sz w:val="24"/>
          <w:szCs w:val="24"/>
        </w:rPr>
        <w:t xml:space="preserve">ФИ_________________________________________________________________________ </w:t>
      </w:r>
    </w:p>
    <w:p w:rsidR="005B6139" w:rsidRPr="002A2754" w:rsidRDefault="005B6139" w:rsidP="007C3CE8">
      <w:pPr>
        <w:widowControl/>
        <w:shd w:val="clear" w:color="auto" w:fill="FFFFFF"/>
        <w:autoSpaceDE/>
        <w:autoSpaceDN/>
        <w:adjustRightInd/>
        <w:spacing w:line="360" w:lineRule="auto"/>
        <w:rPr>
          <w:sz w:val="24"/>
          <w:szCs w:val="24"/>
        </w:rPr>
      </w:pPr>
      <w:r w:rsidRPr="002A2754">
        <w:rPr>
          <w:sz w:val="24"/>
          <w:szCs w:val="24"/>
        </w:rPr>
        <w:t>Руководитель ________________________________________________________________</w:t>
      </w:r>
    </w:p>
    <w:p w:rsidR="00FE352F" w:rsidRPr="002A2754" w:rsidRDefault="00FE352F" w:rsidP="007C3CE8">
      <w:pPr>
        <w:shd w:val="clear" w:color="auto" w:fill="FFFFFF"/>
        <w:spacing w:line="360" w:lineRule="auto"/>
        <w:rPr>
          <w:bCs/>
          <w:i/>
          <w:spacing w:val="-8"/>
          <w:sz w:val="24"/>
          <w:szCs w:val="24"/>
        </w:rPr>
      </w:pPr>
    </w:p>
    <w:p w:rsidR="005B6139" w:rsidRPr="002A2754" w:rsidRDefault="00FE352F" w:rsidP="0017505C">
      <w:pPr>
        <w:shd w:val="clear" w:color="auto" w:fill="FFFFFF"/>
        <w:spacing w:line="360" w:lineRule="auto"/>
        <w:jc w:val="right"/>
        <w:rPr>
          <w:bCs/>
          <w:i/>
          <w:spacing w:val="-8"/>
          <w:sz w:val="24"/>
          <w:szCs w:val="24"/>
        </w:rPr>
      </w:pPr>
      <w:r w:rsidRPr="002A2754">
        <w:rPr>
          <w:bCs/>
          <w:i/>
          <w:spacing w:val="-8"/>
          <w:sz w:val="24"/>
          <w:szCs w:val="24"/>
        </w:rPr>
        <w:t>Таблица 1</w:t>
      </w:r>
    </w:p>
    <w:tbl>
      <w:tblPr>
        <w:tblW w:w="5000" w:type="pct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843"/>
        <w:gridCol w:w="1416"/>
        <w:gridCol w:w="1354"/>
        <w:gridCol w:w="1738"/>
        <w:gridCol w:w="1444"/>
        <w:gridCol w:w="1194"/>
      </w:tblGrid>
      <w:tr w:rsidR="005B6139" w:rsidRPr="002A2754" w:rsidTr="00C054A9">
        <w:tc>
          <w:tcPr>
            <w:tcW w:w="226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79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Эмоциональная</w:t>
            </w:r>
          </w:p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отзывчивость</w:t>
            </w:r>
          </w:p>
        </w:tc>
        <w:tc>
          <w:tcPr>
            <w:tcW w:w="752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Свобода</w:t>
            </w:r>
          </w:p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творческого</w:t>
            </w:r>
          </w:p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мышления</w:t>
            </w:r>
          </w:p>
        </w:tc>
        <w:tc>
          <w:tcPr>
            <w:tcW w:w="719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Развитие</w:t>
            </w:r>
          </w:p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кругозора</w:t>
            </w:r>
          </w:p>
        </w:tc>
        <w:tc>
          <w:tcPr>
            <w:tcW w:w="923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Самостоятельность</w:t>
            </w:r>
          </w:p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суждений и оценок</w:t>
            </w:r>
          </w:p>
        </w:tc>
        <w:tc>
          <w:tcPr>
            <w:tcW w:w="767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Наличие </w:t>
            </w:r>
            <w:r w:rsidR="00682EB4" w:rsidRPr="002A2754">
              <w:rPr>
                <w:sz w:val="24"/>
                <w:szCs w:val="24"/>
              </w:rPr>
              <w:t>конструктивных</w:t>
            </w:r>
            <w:r w:rsidRPr="002A2754">
              <w:rPr>
                <w:sz w:val="24"/>
                <w:szCs w:val="24"/>
              </w:rPr>
              <w:t xml:space="preserve"> навыков</w:t>
            </w:r>
          </w:p>
        </w:tc>
        <w:tc>
          <w:tcPr>
            <w:tcW w:w="634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Владение техникой</w:t>
            </w:r>
          </w:p>
        </w:tc>
      </w:tr>
      <w:tr w:rsidR="005B6139" w:rsidRPr="002A2754" w:rsidTr="00C054A9">
        <w:tc>
          <w:tcPr>
            <w:tcW w:w="226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bookmarkStart w:id="1" w:name="0c3f3b89c500bdce267786080b154dac58fbbfe3"/>
            <w:bookmarkStart w:id="2" w:name="0"/>
            <w:bookmarkEnd w:id="1"/>
            <w:bookmarkEnd w:id="2"/>
          </w:p>
        </w:tc>
        <w:tc>
          <w:tcPr>
            <w:tcW w:w="979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752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19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23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ind w:right="630"/>
              <w:rPr>
                <w:sz w:val="24"/>
                <w:szCs w:val="24"/>
              </w:rPr>
            </w:pPr>
          </w:p>
        </w:tc>
        <w:tc>
          <w:tcPr>
            <w:tcW w:w="767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34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B6139" w:rsidRPr="002A2754" w:rsidRDefault="005B6139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</w:p>
        </w:tc>
      </w:tr>
    </w:tbl>
    <w:p w:rsidR="005B6139" w:rsidRPr="002A2754" w:rsidRDefault="005B6139" w:rsidP="00746D5D">
      <w:pPr>
        <w:shd w:val="clear" w:color="auto" w:fill="FFFFFF"/>
        <w:tabs>
          <w:tab w:val="left" w:pos="283"/>
        </w:tabs>
        <w:spacing w:before="240" w:line="360" w:lineRule="auto"/>
        <w:rPr>
          <w:b/>
          <w:sz w:val="24"/>
          <w:szCs w:val="24"/>
        </w:rPr>
      </w:pPr>
    </w:p>
    <w:p w:rsidR="000475C7" w:rsidRPr="002A2754" w:rsidRDefault="000475C7" w:rsidP="00746D5D">
      <w:pPr>
        <w:shd w:val="clear" w:color="auto" w:fill="FFFFFF"/>
        <w:tabs>
          <w:tab w:val="left" w:pos="283"/>
        </w:tabs>
        <w:spacing w:after="240" w:line="360" w:lineRule="auto"/>
        <w:ind w:firstLine="851"/>
        <w:jc w:val="center"/>
        <w:rPr>
          <w:spacing w:val="-16"/>
          <w:sz w:val="24"/>
          <w:szCs w:val="24"/>
        </w:rPr>
      </w:pPr>
      <w:r w:rsidRPr="002A2754">
        <w:rPr>
          <w:b/>
          <w:sz w:val="24"/>
          <w:szCs w:val="24"/>
        </w:rPr>
        <w:t>Содержание Программы</w:t>
      </w:r>
    </w:p>
    <w:p w:rsidR="00AF7BA0" w:rsidRPr="002A2754" w:rsidRDefault="000475C7" w:rsidP="00746D5D">
      <w:pPr>
        <w:shd w:val="clear" w:color="auto" w:fill="FFFFFF"/>
        <w:spacing w:line="360" w:lineRule="auto"/>
        <w:ind w:firstLine="708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Программный материал изменяется за счет усложнения содержания учебных разделов.  </w:t>
      </w:r>
      <w:r w:rsidR="007C3CE8" w:rsidRPr="002A2754">
        <w:rPr>
          <w:sz w:val="24"/>
          <w:szCs w:val="24"/>
        </w:rPr>
        <w:t>Если в</w:t>
      </w:r>
      <w:r w:rsidRPr="002A2754">
        <w:rPr>
          <w:sz w:val="24"/>
          <w:szCs w:val="24"/>
        </w:rPr>
        <w:t xml:space="preserve"> первый год происходит начальное обучение </w:t>
      </w:r>
      <w:r w:rsidR="00405DE6" w:rsidRPr="002A2754">
        <w:rPr>
          <w:sz w:val="24"/>
          <w:szCs w:val="24"/>
        </w:rPr>
        <w:t>новой технике</w:t>
      </w:r>
      <w:r w:rsidRPr="002A2754">
        <w:rPr>
          <w:sz w:val="24"/>
          <w:szCs w:val="24"/>
        </w:rPr>
        <w:t xml:space="preserve">, формирование общего представления о </w:t>
      </w:r>
      <w:r w:rsidR="00405DE6" w:rsidRPr="002A2754">
        <w:rPr>
          <w:sz w:val="24"/>
          <w:szCs w:val="24"/>
        </w:rPr>
        <w:t xml:space="preserve">ней, </w:t>
      </w:r>
      <w:r w:rsidRPr="002A2754">
        <w:rPr>
          <w:sz w:val="24"/>
          <w:szCs w:val="24"/>
        </w:rPr>
        <w:t>об основах техники, то на второй год обучения происходит углубленное разучивание.</w:t>
      </w:r>
      <w:r w:rsidRPr="002A2754">
        <w:rPr>
          <w:spacing w:val="3"/>
          <w:sz w:val="24"/>
          <w:szCs w:val="24"/>
        </w:rPr>
        <w:t xml:space="preserve"> Переход с одного года обучения на другой осуществляется при условии освоения учащимися знаний, умений, навыков соответствующего года обучения. В тоже время при сложностях </w:t>
      </w:r>
      <w:r w:rsidR="007C3CE8" w:rsidRPr="002A2754">
        <w:rPr>
          <w:spacing w:val="3"/>
          <w:sz w:val="24"/>
          <w:szCs w:val="24"/>
        </w:rPr>
        <w:t>освоения некоторыми</w:t>
      </w:r>
      <w:r w:rsidRPr="002A2754">
        <w:rPr>
          <w:spacing w:val="3"/>
          <w:sz w:val="24"/>
          <w:szCs w:val="24"/>
        </w:rPr>
        <w:t xml:space="preserve"> учащимся образовательной программы, но желании у них продолжать обучение, педагог осуществляет дифференцированный подход, регулирует учебную нагрузку. </w:t>
      </w:r>
    </w:p>
    <w:p w:rsidR="000475C7" w:rsidRPr="002A2754" w:rsidRDefault="000475C7" w:rsidP="00746D5D">
      <w:pPr>
        <w:pStyle w:val="a4"/>
        <w:spacing w:before="240" w:beforeAutospacing="0" w:after="240" w:afterAutospacing="0" w:line="360" w:lineRule="auto"/>
        <w:ind w:firstLine="708"/>
        <w:jc w:val="center"/>
        <w:rPr>
          <w:b/>
          <w:i/>
          <w:iCs/>
        </w:rPr>
      </w:pPr>
      <w:r w:rsidRPr="002A2754">
        <w:rPr>
          <w:b/>
          <w:i/>
          <w:iCs/>
        </w:rPr>
        <w:t xml:space="preserve">Методические требования </w:t>
      </w:r>
      <w:r w:rsidR="007C3CE8" w:rsidRPr="002A2754">
        <w:rPr>
          <w:b/>
          <w:i/>
          <w:iCs/>
        </w:rPr>
        <w:t>к проведению</w:t>
      </w:r>
      <w:r w:rsidRPr="002A2754">
        <w:rPr>
          <w:b/>
          <w:i/>
          <w:iCs/>
        </w:rPr>
        <w:t xml:space="preserve"> занятий</w:t>
      </w:r>
    </w:p>
    <w:p w:rsidR="004A5DA4" w:rsidRPr="002A2754" w:rsidRDefault="004A5DA4" w:rsidP="007C3CE8">
      <w:pPr>
        <w:pStyle w:val="a4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2A2754">
        <w:rPr>
          <w:iCs/>
        </w:rPr>
        <w:t>Занятия, на которых «шум» – это норма, «разговоры» – это не болтовня, «движение» – это необходимость. Но LEGO не просто занимательная игра, это работа ума и рук. Любимые детские занятия «рисовать» и «конструировать» выстраиваются под руководством педагога в определенную систему упражнений, которые в соответствии с возрастом носят, с одной стороны, игровой характер, с другой – обучающий и развивающий. Создание из отдельных элементов чего-то целого: домов, машин, мостов и, в конце концов, огромного города, заселив его жителями, является веселым и вместе с тем познавательным увлечением для детей. Игра с LEGO-конструктором не только увлекательна, но и весьма полезна. С помощью игр малыши учатся жить в обществе, социализируются в нем.</w:t>
      </w:r>
    </w:p>
    <w:p w:rsidR="00716606" w:rsidRPr="002A2754" w:rsidRDefault="00716606" w:rsidP="007C3CE8">
      <w:pPr>
        <w:pStyle w:val="a4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2A2754">
        <w:rPr>
          <w:iCs/>
        </w:rPr>
        <w:lastRenderedPageBreak/>
        <w:t xml:space="preserve">С целью развития детского конструирования как деятельности, в процессе которой развивается ребенок </w:t>
      </w:r>
      <w:r w:rsidR="007C3CE8" w:rsidRPr="002A2754">
        <w:rPr>
          <w:iCs/>
        </w:rPr>
        <w:t>используются формы</w:t>
      </w:r>
      <w:r w:rsidRPr="002A2754">
        <w:rPr>
          <w:iCs/>
        </w:rPr>
        <w:t xml:space="preserve"> организации обучения, </w:t>
      </w:r>
      <w:r w:rsidR="007C3CE8" w:rsidRPr="002A2754">
        <w:rPr>
          <w:iCs/>
        </w:rPr>
        <w:t>рекомендованные исследователями</w:t>
      </w:r>
      <w:r w:rsidRPr="002A2754">
        <w:rPr>
          <w:iCs/>
        </w:rPr>
        <w:t xml:space="preserve"> З.Е.</w:t>
      </w:r>
      <w:r w:rsidR="007C3CE8" w:rsidRPr="002A2754">
        <w:rPr>
          <w:iCs/>
        </w:rPr>
        <w:t xml:space="preserve"> </w:t>
      </w:r>
      <w:r w:rsidRPr="002A2754">
        <w:rPr>
          <w:iCs/>
        </w:rPr>
        <w:t>Лиштван, В.Г.Нечаева, Л.А.Парамонова:</w:t>
      </w:r>
    </w:p>
    <w:p w:rsidR="00716606" w:rsidRPr="002A2754" w:rsidRDefault="00716606" w:rsidP="00746D5D">
      <w:pPr>
        <w:pStyle w:val="a4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iCs/>
        </w:rPr>
      </w:pPr>
      <w:r w:rsidRPr="002A2754">
        <w:rPr>
          <w:iCs/>
        </w:rPr>
        <w:t xml:space="preserve">Конструирование по образцу: заключается в том, что детям предлагаются образцы построек, </w:t>
      </w:r>
      <w:r w:rsidR="007C3CE8" w:rsidRPr="002A2754">
        <w:rPr>
          <w:iCs/>
        </w:rPr>
        <w:t>выполненных из</w:t>
      </w:r>
      <w:r w:rsidRPr="002A2754">
        <w:rPr>
          <w:iCs/>
        </w:rPr>
        <w:t xml:space="preserve"> деталей </w:t>
      </w:r>
      <w:r w:rsidR="009A6714" w:rsidRPr="002A2754">
        <w:rPr>
          <w:iCs/>
        </w:rPr>
        <w:t>строительного,</w:t>
      </w:r>
      <w:r w:rsidRPr="002A2754">
        <w:rPr>
          <w:iCs/>
        </w:rPr>
        <w:t xml:space="preserve"> материла и конструкторов, и показывают способы их воспроизведения. Данная форма обучения обеспечивает детям прямую передачу готовых знаний, способов </w:t>
      </w:r>
      <w:r w:rsidR="007C3CE8" w:rsidRPr="002A2754">
        <w:rPr>
          <w:iCs/>
        </w:rPr>
        <w:t>действий,</w:t>
      </w:r>
      <w:r w:rsidRPr="002A2754">
        <w:rPr>
          <w:iCs/>
        </w:rPr>
        <w:t xml:space="preserve"> основанных на подражании. Такое конструирование трудно напрямую связать с развитием творчества. Конструирование по образцу, в </w:t>
      </w:r>
      <w:r w:rsidR="007C3CE8" w:rsidRPr="002A2754">
        <w:rPr>
          <w:iCs/>
        </w:rPr>
        <w:t>основе которого</w:t>
      </w:r>
      <w:r w:rsidRPr="002A2754">
        <w:rPr>
          <w:iCs/>
        </w:rPr>
        <w:t xml:space="preserve"> лежит подражательная деятельность - важный решающий этап, где можно решать задачи, обеспечивающие переход детей к самостоятельной поисковой деятельности творческого характера.</w:t>
      </w:r>
    </w:p>
    <w:p w:rsidR="00716606" w:rsidRPr="002A2754" w:rsidRDefault="00716606" w:rsidP="00746D5D">
      <w:pPr>
        <w:pStyle w:val="a4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iCs/>
        </w:rPr>
      </w:pPr>
      <w:r w:rsidRPr="002A2754">
        <w:rPr>
          <w:iCs/>
        </w:rPr>
        <w:t>Конструирование по модели: детям в качестве образца предлагается модель, скрывающую от ребенка очертание отдельных ее элементов. Эту модель дети могут воспроизвести из имеющихся у них строительного материала. Таким образом, им предлагают определенную задачу, но не дают способа ее решения. Постановка таких задач перед дошкольниками -достаточно эффективное средство решения активизации их мышления. Конструирование по модели – усложненная разновидность конструирования по образцу.</w:t>
      </w:r>
    </w:p>
    <w:p w:rsidR="00716606" w:rsidRPr="002A2754" w:rsidRDefault="00716606" w:rsidP="00746D5D">
      <w:pPr>
        <w:pStyle w:val="a4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iCs/>
        </w:rPr>
      </w:pPr>
      <w:r w:rsidRPr="002A2754">
        <w:rPr>
          <w:iCs/>
        </w:rPr>
        <w:t xml:space="preserve">Конструирование по условиям: не давая детям образца постройки рисунков и способов ее возведения, определяют лишь условия, которым постройка должна соответствовать и которые, как правило, подчеркивают практическое ее назначение. Задачи конструирования в данном случае выражаются через условия и носят проблемный характер, поскольку способов </w:t>
      </w:r>
      <w:r w:rsidR="007C3CE8" w:rsidRPr="002A2754">
        <w:rPr>
          <w:iCs/>
        </w:rPr>
        <w:t>их решения</w:t>
      </w:r>
      <w:r w:rsidRPr="002A2754">
        <w:rPr>
          <w:iCs/>
        </w:rPr>
        <w:t xml:space="preserve"> не дается. В процессе такого конструирования у детей формируется умение анализировать условия и на основе этого анализа строить практическую деятельность достаточно сложной структуры. Данная форма организации обучения в наибольшей степени способствует развитию творческого конструирования.</w:t>
      </w:r>
    </w:p>
    <w:p w:rsidR="00716606" w:rsidRPr="002A2754" w:rsidRDefault="00716606" w:rsidP="00746D5D">
      <w:pPr>
        <w:pStyle w:val="a4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iCs/>
        </w:rPr>
      </w:pPr>
      <w:r w:rsidRPr="002A2754">
        <w:rPr>
          <w:iCs/>
        </w:rPr>
        <w:t>Конструирование по простейшим чертежам и наглядным схемам: моделирующий характер самой деятельности, в которой из деталей строительного материала воссоздаются внешние и отдельные функциональные особенности реальных объектов, создает возможности для развития внутренних форм наглядного моделирования. В результате такого обучения у детей формируется мышление и познавательные способности.</w:t>
      </w:r>
    </w:p>
    <w:p w:rsidR="00716606" w:rsidRPr="002A2754" w:rsidRDefault="00716606" w:rsidP="00746D5D">
      <w:pPr>
        <w:pStyle w:val="a4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iCs/>
        </w:rPr>
      </w:pPr>
      <w:r w:rsidRPr="002A2754">
        <w:rPr>
          <w:iCs/>
        </w:rPr>
        <w:t xml:space="preserve">Конструирование по замыслу: обладает большими возможностями для развертывания творчества </w:t>
      </w:r>
      <w:r w:rsidR="007C3CE8" w:rsidRPr="002A2754">
        <w:rPr>
          <w:iCs/>
        </w:rPr>
        <w:t>детей и</w:t>
      </w:r>
      <w:r w:rsidRPr="002A2754">
        <w:rPr>
          <w:iCs/>
        </w:rPr>
        <w:t xml:space="preserve"> проявления их самостоятельности-они сами решают, что и как </w:t>
      </w:r>
      <w:r w:rsidRPr="002A2754">
        <w:rPr>
          <w:iCs/>
        </w:rPr>
        <w:lastRenderedPageBreak/>
        <w:t>будут конструировать. Данная форма не средство обучения детей по созданию замыслов, она лишь позволяет самостоятельно и творчески использовать знания и умения, полученные раннее.</w:t>
      </w:r>
    </w:p>
    <w:p w:rsidR="00716606" w:rsidRPr="002A2754" w:rsidRDefault="00716606" w:rsidP="00746D5D">
      <w:pPr>
        <w:pStyle w:val="a4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iCs/>
        </w:rPr>
      </w:pPr>
      <w:r w:rsidRPr="002A2754">
        <w:rPr>
          <w:iCs/>
        </w:rPr>
        <w:t>Конструирование по теме: детям предлагают общую тематику конструкций, и они сами создают замыслы конкретных построек, выбирают материал и способы из выполнения. Это достаточно распространенная в практике форма конструирования очень близка по своему характеру конструированию по замыслу-с той лишь разницей, что замыслы детей здесь ограничиваются определенной темой. Основная цель конструирования по заданной теме- актуализация и закрепление знаний и умений.</w:t>
      </w:r>
    </w:p>
    <w:p w:rsidR="00716606" w:rsidRPr="002A2754" w:rsidRDefault="00716606" w:rsidP="007C3CE8">
      <w:pPr>
        <w:pStyle w:val="a4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2A2754">
        <w:rPr>
          <w:iCs/>
        </w:rPr>
        <w:t>В начале совместной деятельности с детьми включаются серии свободных игр с использованием LEGO-конструктора, чтобы удовлетворить желание ребенка потрогать, пощупать эти детали и просто поиграть с ними. Затем обязательно проводится пальчиковая гимнастика. Пальчиковая гимнастика, физкультминутка подбирается с учетом темы совместной деятельности.</w:t>
      </w:r>
    </w:p>
    <w:p w:rsidR="00716606" w:rsidRPr="002A2754" w:rsidRDefault="00716606" w:rsidP="007C3CE8">
      <w:pPr>
        <w:pStyle w:val="a4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2A2754">
        <w:rPr>
          <w:iCs/>
        </w:rPr>
        <w:t xml:space="preserve">В наборах LEGO-конструктора много разнообразных деталей и для удобства пользования можно придумать с ребятами названия деталям и другим элементам: кубики (кирпичики), </w:t>
      </w:r>
      <w:r w:rsidR="00B216B3" w:rsidRPr="002A2754">
        <w:rPr>
          <w:iCs/>
        </w:rPr>
        <w:t>листочки</w:t>
      </w:r>
      <w:r w:rsidRPr="002A2754">
        <w:rPr>
          <w:iCs/>
        </w:rPr>
        <w:t xml:space="preserve">, </w:t>
      </w:r>
      <w:r w:rsidR="00B216B3" w:rsidRPr="002A2754">
        <w:rPr>
          <w:iCs/>
        </w:rPr>
        <w:t>цветочек</w:t>
      </w:r>
      <w:r w:rsidRPr="002A2754">
        <w:rPr>
          <w:iCs/>
        </w:rPr>
        <w:t>, и т.д. LEGO-кирпичики имеют разные размеры и форму (</w:t>
      </w:r>
      <w:r w:rsidR="00B216B3" w:rsidRPr="002A2754">
        <w:rPr>
          <w:iCs/>
        </w:rPr>
        <w:t>3</w:t>
      </w:r>
      <w:r w:rsidRPr="002A2754">
        <w:rPr>
          <w:iCs/>
        </w:rPr>
        <w:t>х</w:t>
      </w:r>
      <w:r w:rsidR="00B216B3" w:rsidRPr="002A2754">
        <w:rPr>
          <w:iCs/>
        </w:rPr>
        <w:t>3</w:t>
      </w:r>
      <w:r w:rsidRPr="002A2754">
        <w:rPr>
          <w:iCs/>
        </w:rPr>
        <w:t xml:space="preserve">, </w:t>
      </w:r>
      <w:r w:rsidR="00B216B3" w:rsidRPr="002A2754">
        <w:rPr>
          <w:iCs/>
        </w:rPr>
        <w:t>3</w:t>
      </w:r>
      <w:r w:rsidRPr="002A2754">
        <w:rPr>
          <w:iCs/>
        </w:rPr>
        <w:t xml:space="preserve">х4, </w:t>
      </w:r>
      <w:r w:rsidR="00B216B3" w:rsidRPr="002A2754">
        <w:rPr>
          <w:iCs/>
        </w:rPr>
        <w:t>3</w:t>
      </w:r>
      <w:r w:rsidRPr="002A2754">
        <w:rPr>
          <w:iCs/>
        </w:rPr>
        <w:t>х8). Названия деталей, умение определять кубик (кирпичик) определенного размера закрепляются с детьми и в течение нескольких занятий, пока у ребят не зафиксируются эти названия в активном словаре.</w:t>
      </w:r>
    </w:p>
    <w:p w:rsidR="00716606" w:rsidRPr="002A2754" w:rsidRDefault="00716606" w:rsidP="007C3CE8">
      <w:pPr>
        <w:pStyle w:val="a4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2A2754">
        <w:rPr>
          <w:iCs/>
        </w:rPr>
        <w:t>На занятиях предлагается детям просмотр презентаций, видеоматериалов с сюжетами по теме, в которых показаны моменты сборки конструкции, либо представлены задания интеллектуального плана.</w:t>
      </w:r>
    </w:p>
    <w:p w:rsidR="00716606" w:rsidRPr="002A2754" w:rsidRDefault="00716606" w:rsidP="007C3CE8">
      <w:pPr>
        <w:pStyle w:val="a4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2A2754">
        <w:rPr>
          <w:iCs/>
        </w:rPr>
        <w:t>При планировании совместной деятельности отдается предпочтение различным игровым формам и приёмам, чтобы избежать однообразия. Дети учатся конструировать модели «шаг за шагом». Такое обучение позволяет им продвигаться вперёд в собственном темпе, стимулирует желание научиться и решать новые, более сложные задачи.</w:t>
      </w:r>
    </w:p>
    <w:p w:rsidR="00716606" w:rsidRPr="002A2754" w:rsidRDefault="00716606" w:rsidP="007C3CE8">
      <w:pPr>
        <w:pStyle w:val="a4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2A2754">
        <w:rPr>
          <w:iCs/>
        </w:rPr>
        <w:t>Работая над моделью, дети не только пользуются знаниями, полученными на занятиях по математике, окружающему миру, развитию речи, изобразительному искусству, но и углубляют их. Темы занятий подобраны таким образом, чтобы кроме решения конкретных конструкторских задач ребенок расширял кругозор: сказки, архитектура, животные, птицы, транспорт, космос.</w:t>
      </w:r>
    </w:p>
    <w:p w:rsidR="00716606" w:rsidRPr="002A2754" w:rsidRDefault="00716606" w:rsidP="007C3CE8">
      <w:pPr>
        <w:pStyle w:val="a4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2A2754">
        <w:rPr>
          <w:iCs/>
        </w:rPr>
        <w:t xml:space="preserve">В совместной деятельности по LEGO-конструированию дети пробуют установить, на что похож предмет и чем он отличается от других; овладевают умением соизмерять ширину, длину, высоту предметов; начинают решать конструкторские задачи «на глаз»; </w:t>
      </w:r>
      <w:r w:rsidRPr="002A2754">
        <w:rPr>
          <w:iCs/>
        </w:rPr>
        <w:lastRenderedPageBreak/>
        <w:t>развивают образное мышление; учатся представлять предметы в различных пространственных положениях. В процессе занятий идет работа над развитием воображения, мелкой моторики (ручной ловкости), творческих задатков, развитие диалогической и монологической речи, расширение словарного запаса. Особое внимание уделяется развитию логического и пространственного мышления. Ребята учатся работать с предложенными инструкциями, схемами, делать постройку по замыслу, заданным условиям, образцу.</w:t>
      </w:r>
    </w:p>
    <w:p w:rsidR="00716606" w:rsidRPr="002A2754" w:rsidRDefault="00716606" w:rsidP="007C3CE8">
      <w:pPr>
        <w:pStyle w:val="a4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2A2754">
        <w:rPr>
          <w:iCs/>
        </w:rPr>
        <w:t>Работу с детьми следует начинать с самых простых построек, учить правильно, соединять детали, рассматривать образец, «читать» схему, предварительно соотнеся ее с конкретным образцом постройки.</w:t>
      </w:r>
    </w:p>
    <w:p w:rsidR="00716606" w:rsidRPr="002A2754" w:rsidRDefault="00716606" w:rsidP="007C3CE8">
      <w:pPr>
        <w:pStyle w:val="a4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2A2754">
        <w:rPr>
          <w:iCs/>
        </w:rPr>
        <w:t>При создании конструкций дети сначала анализируют образец либо схему постройки находят в постройке основные части, называют и показывают детали, из которых эти части предмета построены, потом определяют порядок строительных действий. Каждый ребенок, участвующий в работе по выполнению предложенного задания, высказывает свое отношение к проделанной работе, рассказывает о ходе выполнения задания, о назначении конструкции.</w:t>
      </w:r>
    </w:p>
    <w:p w:rsidR="00716606" w:rsidRPr="002A2754" w:rsidRDefault="00716606" w:rsidP="007C3CE8">
      <w:pPr>
        <w:pStyle w:val="a4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2A2754">
        <w:rPr>
          <w:iCs/>
        </w:rPr>
        <w:t>После выполнения каждого отдельного этапа работы проверяем вместе с детьми правильность соединения деталей, сравниваем с образцом либо схемой.</w:t>
      </w:r>
    </w:p>
    <w:p w:rsidR="00716606" w:rsidRPr="002A2754" w:rsidRDefault="00716606" w:rsidP="007C3CE8">
      <w:pPr>
        <w:pStyle w:val="a4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2A2754">
        <w:rPr>
          <w:iCs/>
        </w:rPr>
        <w:t>В зависимости от темы, целей и задач конкретного занятия предлагаемые задания могут быть выполнены индивидуально, парами. Сочетание различных форм работы способствует приобретению детьми социальных знаний о межличностном взаимодействии в группе, в коллективе, происходит обучение, обмен знаниями, умениями и навыками.</w:t>
      </w:r>
    </w:p>
    <w:p w:rsidR="004A5DA4" w:rsidRPr="002A2754" w:rsidRDefault="004A5DA4" w:rsidP="007C3CE8">
      <w:pPr>
        <w:pStyle w:val="a4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2A2754">
        <w:rPr>
          <w:iCs/>
        </w:rPr>
        <w:t>Совместная деятельность педагога и детей по LEGO-конструированию направлена в первую очередь на развитие индивидуальности ребенка, его творческого потенциала, занятия основаны на принципах сотрудничества и сотворчества детей с педагогом и друг с другом. Работа с LEGO деталями учит ребенка созидать и разрушать, что тоже очень важно. Разрушать не агрессивно, не бездумно, а для обеспечения возможности созидания нового. Ломая свою собственную постройку из LEGO–конструктора, ребенок имеет возможность создать другую или достроить из освободившихся деталей некоторые ее части, выступая в роли творца.</w:t>
      </w:r>
    </w:p>
    <w:p w:rsidR="00CE08AA" w:rsidRDefault="00E655D6" w:rsidP="007C3CE8">
      <w:pPr>
        <w:pStyle w:val="a4"/>
        <w:spacing w:before="0" w:beforeAutospacing="0" w:after="0" w:afterAutospacing="0" w:line="360" w:lineRule="auto"/>
        <w:ind w:firstLine="851"/>
        <w:jc w:val="both"/>
      </w:pPr>
      <w:r w:rsidRPr="002A2754">
        <w:t>Во время деятельности дети свободно могут общаться с педагогом и друг с другом по поводу работы.</w:t>
      </w:r>
    </w:p>
    <w:p w:rsidR="0060493C" w:rsidRPr="002A2754" w:rsidRDefault="0060493C" w:rsidP="007C3CE8">
      <w:pPr>
        <w:pStyle w:val="a4"/>
        <w:spacing w:before="0" w:beforeAutospacing="0" w:after="0" w:afterAutospacing="0" w:line="360" w:lineRule="auto"/>
        <w:ind w:firstLine="851"/>
        <w:jc w:val="both"/>
      </w:pPr>
    </w:p>
    <w:p w:rsidR="000475C7" w:rsidRPr="002A2754" w:rsidRDefault="00BA7721" w:rsidP="00746D5D">
      <w:pPr>
        <w:shd w:val="clear" w:color="auto" w:fill="FFFFFF"/>
        <w:spacing w:before="240" w:after="240" w:line="360" w:lineRule="auto"/>
        <w:ind w:firstLine="851"/>
        <w:jc w:val="center"/>
        <w:rPr>
          <w:b/>
          <w:bCs/>
          <w:spacing w:val="-4"/>
          <w:sz w:val="24"/>
          <w:szCs w:val="24"/>
        </w:rPr>
      </w:pPr>
      <w:r w:rsidRPr="002A2754">
        <w:rPr>
          <w:b/>
          <w:bCs/>
          <w:spacing w:val="-4"/>
          <w:sz w:val="24"/>
          <w:szCs w:val="24"/>
        </w:rPr>
        <w:lastRenderedPageBreak/>
        <w:t>Календарно</w:t>
      </w:r>
      <w:r w:rsidR="000475C7" w:rsidRPr="002A2754">
        <w:rPr>
          <w:b/>
          <w:bCs/>
          <w:spacing w:val="-4"/>
          <w:sz w:val="24"/>
          <w:szCs w:val="24"/>
        </w:rPr>
        <w:t>-тематический план</w:t>
      </w:r>
    </w:p>
    <w:p w:rsidR="00C72D4A" w:rsidRPr="002A2754" w:rsidRDefault="00C72D4A" w:rsidP="00C72D4A">
      <w:pPr>
        <w:shd w:val="clear" w:color="auto" w:fill="FFFFFF"/>
        <w:spacing w:line="360" w:lineRule="auto"/>
        <w:jc w:val="right"/>
        <w:rPr>
          <w:bCs/>
          <w:i/>
          <w:spacing w:val="-8"/>
          <w:sz w:val="24"/>
          <w:szCs w:val="24"/>
        </w:rPr>
      </w:pPr>
      <w:bookmarkStart w:id="3" w:name="_Hlk14418924"/>
      <w:r w:rsidRPr="002A2754">
        <w:rPr>
          <w:bCs/>
          <w:i/>
          <w:spacing w:val="-8"/>
          <w:sz w:val="24"/>
          <w:szCs w:val="24"/>
        </w:rPr>
        <w:t>Таблица 2</w:t>
      </w:r>
    </w:p>
    <w:tbl>
      <w:tblPr>
        <w:tblW w:w="1027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36"/>
        <w:gridCol w:w="4090"/>
        <w:gridCol w:w="5050"/>
      </w:tblGrid>
      <w:tr w:rsidR="00C72D4A" w:rsidRPr="002A2754" w:rsidTr="00C054A9">
        <w:trPr>
          <w:trHeight w:val="580"/>
        </w:trPr>
        <w:tc>
          <w:tcPr>
            <w:tcW w:w="1136" w:type="dxa"/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b/>
                <w:i/>
                <w:sz w:val="24"/>
                <w:szCs w:val="24"/>
              </w:rPr>
            </w:pPr>
            <w:r w:rsidRPr="002A2754">
              <w:rPr>
                <w:b/>
                <w:i/>
                <w:sz w:val="24"/>
                <w:szCs w:val="24"/>
              </w:rPr>
              <w:t xml:space="preserve">Месяц </w:t>
            </w:r>
          </w:p>
        </w:tc>
        <w:tc>
          <w:tcPr>
            <w:tcW w:w="4090" w:type="dxa"/>
            <w:vAlign w:val="center"/>
          </w:tcPr>
          <w:p w:rsidR="00C72D4A" w:rsidRPr="002A2754" w:rsidRDefault="00C72D4A" w:rsidP="00C054A9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2A2754">
              <w:rPr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5050" w:type="dxa"/>
            <w:vAlign w:val="center"/>
          </w:tcPr>
          <w:p w:rsidR="00C72D4A" w:rsidRPr="002A2754" w:rsidRDefault="00C72D4A" w:rsidP="00C054A9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2A2754">
              <w:rPr>
                <w:b/>
                <w:i/>
                <w:sz w:val="24"/>
                <w:szCs w:val="24"/>
              </w:rPr>
              <w:t>Цель</w:t>
            </w:r>
          </w:p>
        </w:tc>
      </w:tr>
      <w:tr w:rsidR="00C72D4A" w:rsidRPr="002A2754" w:rsidTr="00C054A9">
        <w:trPr>
          <w:trHeight w:val="859"/>
        </w:trPr>
        <w:tc>
          <w:tcPr>
            <w:tcW w:w="1136" w:type="dxa"/>
            <w:vMerge w:val="restart"/>
            <w:vAlign w:val="center"/>
          </w:tcPr>
          <w:p w:rsidR="00C72D4A" w:rsidRPr="002A2754" w:rsidRDefault="008709B0" w:rsidP="00C054A9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2A2754">
              <w:rPr>
                <w:i/>
                <w:sz w:val="24"/>
                <w:szCs w:val="24"/>
              </w:rPr>
              <w:t>октябрь</w:t>
            </w:r>
          </w:p>
        </w:tc>
        <w:tc>
          <w:tcPr>
            <w:tcW w:w="4090" w:type="dxa"/>
            <w:vAlign w:val="center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История Лего. </w:t>
            </w:r>
          </w:p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Кубики Лего. Классификация кубиков Лего.</w:t>
            </w: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Познакомить с деталями конструктора и способами их крепления. Закреплять знания цвета и формы. Рассмотреть технику безопасности на лего- занятиях.</w:t>
            </w:r>
          </w:p>
        </w:tc>
      </w:tr>
      <w:tr w:rsidR="00C72D4A" w:rsidRPr="002A2754" w:rsidTr="00C054A9">
        <w:trPr>
          <w:trHeight w:val="992"/>
        </w:trPr>
        <w:tc>
          <w:tcPr>
            <w:tcW w:w="1136" w:type="dxa"/>
            <w:vMerge/>
            <w:tcBorders>
              <w:bottom w:val="single" w:sz="4" w:space="0" w:color="auto"/>
            </w:tcBorders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  <w:vAlign w:val="center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Виды деталей Лего и способы их соединения.</w:t>
            </w:r>
          </w:p>
        </w:tc>
        <w:tc>
          <w:tcPr>
            <w:tcW w:w="5050" w:type="dxa"/>
            <w:tcBorders>
              <w:bottom w:val="single" w:sz="4" w:space="0" w:color="auto"/>
            </w:tcBorders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Учить составлять простейшие постройки разных по высоте. Знакомить со способами соединения деталей. Закрепить детали конструктора, цвета и форму деталей. Развивать пространственную ориентировку.</w:t>
            </w:r>
          </w:p>
        </w:tc>
      </w:tr>
      <w:tr w:rsidR="00C72D4A" w:rsidRPr="002A2754" w:rsidTr="00C054A9">
        <w:trPr>
          <w:trHeight w:val="563"/>
        </w:trPr>
        <w:tc>
          <w:tcPr>
            <w:tcW w:w="1136" w:type="dxa"/>
            <w:vMerge/>
            <w:tcBorders>
              <w:bottom w:val="single" w:sz="4" w:space="0" w:color="auto"/>
            </w:tcBorders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  <w:vAlign w:val="center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Устойчивость лего-моделей. Постройка башен.</w:t>
            </w: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Учить детей располагать детали в порядке убывания величины. Закрепить умение точно соединять детали в сооружении. Развивать воображение и фантазию, худ. -эстетический вкус.</w:t>
            </w:r>
          </w:p>
        </w:tc>
      </w:tr>
      <w:tr w:rsidR="00C72D4A" w:rsidRPr="002A2754" w:rsidTr="00C054A9">
        <w:trPr>
          <w:trHeight w:val="955"/>
        </w:trPr>
        <w:tc>
          <w:tcPr>
            <w:tcW w:w="1136" w:type="dxa"/>
            <w:vMerge/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  <w:vAlign w:val="center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Устойчивость лего-моделей. Постройка мостов.</w:t>
            </w: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 Закрепить умение точно соединять детали в сооружении. Развивать воображение и фантазию.</w:t>
            </w:r>
          </w:p>
        </w:tc>
      </w:tr>
      <w:tr w:rsidR="00C72D4A" w:rsidRPr="002A2754" w:rsidTr="00C054A9">
        <w:trPr>
          <w:trHeight w:val="699"/>
        </w:trPr>
        <w:tc>
          <w:tcPr>
            <w:tcW w:w="1136" w:type="dxa"/>
            <w:vMerge w:val="restart"/>
            <w:vAlign w:val="center"/>
          </w:tcPr>
          <w:p w:rsidR="00C72D4A" w:rsidRPr="002A2754" w:rsidRDefault="008709B0" w:rsidP="00C054A9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2A2754">
              <w:rPr>
                <w:i/>
                <w:sz w:val="24"/>
                <w:szCs w:val="24"/>
              </w:rPr>
              <w:t>ноябрь</w:t>
            </w:r>
          </w:p>
        </w:tc>
        <w:tc>
          <w:tcPr>
            <w:tcW w:w="4090" w:type="dxa"/>
            <w:vAlign w:val="center"/>
          </w:tcPr>
          <w:p w:rsidR="004D7175" w:rsidRPr="002A2754" w:rsidRDefault="004D7175" w:rsidP="00C054A9">
            <w:pPr>
              <w:spacing w:line="360" w:lineRule="auto"/>
              <w:rPr>
                <w:sz w:val="24"/>
                <w:szCs w:val="24"/>
              </w:rPr>
            </w:pPr>
          </w:p>
          <w:p w:rsidR="004D7175" w:rsidRPr="002A2754" w:rsidRDefault="004D7175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Ворота для заборчика</w:t>
            </w:r>
          </w:p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Продолжать учить составлять постройки. Знакомить со способами соединения деталей. Закрепить пространственную ориентировку.</w:t>
            </w:r>
          </w:p>
        </w:tc>
      </w:tr>
      <w:tr w:rsidR="00C72D4A" w:rsidRPr="002A2754" w:rsidTr="00C054A9">
        <w:trPr>
          <w:trHeight w:val="837"/>
        </w:trPr>
        <w:tc>
          <w:tcPr>
            <w:tcW w:w="1136" w:type="dxa"/>
            <w:vMerge/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  <w:vAlign w:val="center"/>
          </w:tcPr>
          <w:p w:rsidR="004D7175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 </w:t>
            </w:r>
            <w:r w:rsidR="004D7175" w:rsidRPr="002A2754">
              <w:rPr>
                <w:sz w:val="24"/>
                <w:szCs w:val="24"/>
              </w:rPr>
              <w:t>Разные домики</w:t>
            </w:r>
          </w:p>
          <w:p w:rsidR="004D7175" w:rsidRPr="002A2754" w:rsidRDefault="004D7175" w:rsidP="00C054A9">
            <w:pPr>
              <w:spacing w:line="360" w:lineRule="auto"/>
              <w:rPr>
                <w:sz w:val="24"/>
                <w:szCs w:val="24"/>
              </w:rPr>
            </w:pPr>
          </w:p>
          <w:p w:rsidR="004D7175" w:rsidRPr="002A2754" w:rsidRDefault="004D7175" w:rsidP="00C054A9">
            <w:pPr>
              <w:spacing w:line="360" w:lineRule="auto"/>
              <w:rPr>
                <w:sz w:val="24"/>
                <w:szCs w:val="24"/>
              </w:rPr>
            </w:pPr>
          </w:p>
          <w:p w:rsidR="00C72D4A" w:rsidRPr="002A2754" w:rsidRDefault="00C72D4A" w:rsidP="00991B0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Планировать этапы постройки. Продолжать учить творческому конструированию, самостоятельно находить детали для украшения.</w:t>
            </w:r>
          </w:p>
        </w:tc>
      </w:tr>
      <w:tr w:rsidR="00C72D4A" w:rsidRPr="002A2754" w:rsidTr="00C054A9">
        <w:trPr>
          <w:trHeight w:val="920"/>
        </w:trPr>
        <w:tc>
          <w:tcPr>
            <w:tcW w:w="1136" w:type="dxa"/>
            <w:vMerge/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  <w:vAlign w:val="center"/>
          </w:tcPr>
          <w:p w:rsidR="004D7175" w:rsidRPr="002A2754" w:rsidRDefault="004D7175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Мельница</w:t>
            </w:r>
          </w:p>
          <w:p w:rsidR="004D7175" w:rsidRPr="002A2754" w:rsidRDefault="004D7175" w:rsidP="00C054A9">
            <w:pPr>
              <w:spacing w:line="360" w:lineRule="auto"/>
              <w:rPr>
                <w:sz w:val="24"/>
                <w:szCs w:val="24"/>
              </w:rPr>
            </w:pPr>
          </w:p>
          <w:p w:rsidR="004D7175" w:rsidRPr="002A2754" w:rsidRDefault="004D7175" w:rsidP="00C054A9">
            <w:pPr>
              <w:spacing w:line="360" w:lineRule="auto"/>
              <w:rPr>
                <w:sz w:val="24"/>
                <w:szCs w:val="24"/>
              </w:rPr>
            </w:pPr>
          </w:p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Развивать фантазию и воображение детей. Закрепить навыки построения устойчивых моделей. Учить создавать сюжетные композиции.</w:t>
            </w:r>
          </w:p>
        </w:tc>
      </w:tr>
      <w:tr w:rsidR="00C72D4A" w:rsidRPr="002A2754" w:rsidTr="00C054A9">
        <w:trPr>
          <w:trHeight w:val="557"/>
        </w:trPr>
        <w:tc>
          <w:tcPr>
            <w:tcW w:w="1136" w:type="dxa"/>
            <w:vMerge/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  <w:vAlign w:val="center"/>
          </w:tcPr>
          <w:p w:rsidR="00C72D4A" w:rsidRPr="002A2754" w:rsidRDefault="00991B02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Деревья в осеннем лесу</w:t>
            </w:r>
          </w:p>
        </w:tc>
        <w:tc>
          <w:tcPr>
            <w:tcW w:w="5050" w:type="dxa"/>
          </w:tcPr>
          <w:p w:rsidR="00C72D4A" w:rsidRPr="002A2754" w:rsidRDefault="00991B02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Познакомить с основными частями конструкции. </w:t>
            </w:r>
          </w:p>
        </w:tc>
      </w:tr>
      <w:tr w:rsidR="008C0F1F" w:rsidRPr="002A2754" w:rsidTr="00C054A9">
        <w:trPr>
          <w:trHeight w:val="557"/>
        </w:trPr>
        <w:tc>
          <w:tcPr>
            <w:tcW w:w="1136" w:type="dxa"/>
            <w:vMerge w:val="restart"/>
            <w:vAlign w:val="center"/>
          </w:tcPr>
          <w:p w:rsidR="008C0F1F" w:rsidRPr="002A2754" w:rsidRDefault="00991B02" w:rsidP="00C054A9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2A2754">
              <w:rPr>
                <w:i/>
                <w:sz w:val="24"/>
                <w:szCs w:val="24"/>
              </w:rPr>
              <w:lastRenderedPageBreak/>
              <w:t>декабрь</w:t>
            </w:r>
          </w:p>
          <w:p w:rsidR="008C0F1F" w:rsidRPr="002A2754" w:rsidRDefault="008C0F1F" w:rsidP="00C054A9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  <w:p w:rsidR="008C0F1F" w:rsidRPr="002A2754" w:rsidRDefault="008C0F1F" w:rsidP="00C054A9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  <w:vAlign w:val="center"/>
          </w:tcPr>
          <w:p w:rsidR="008C0F1F" w:rsidRPr="002A2754" w:rsidRDefault="00991B02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«Здравствуй, я твоя эмоция!»</w:t>
            </w:r>
          </w:p>
          <w:p w:rsidR="008C0F1F" w:rsidRPr="002A2754" w:rsidRDefault="008C0F1F" w:rsidP="00C054A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050" w:type="dxa"/>
          </w:tcPr>
          <w:p w:rsidR="008C0F1F" w:rsidRPr="002A2754" w:rsidRDefault="00991B02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Учить действовать уверенно, попробовать себя в разных ролях. Развить эмпатию</w:t>
            </w:r>
            <w:r w:rsidR="008A3084" w:rsidRPr="002A2754">
              <w:rPr>
                <w:sz w:val="24"/>
                <w:szCs w:val="24"/>
              </w:rPr>
              <w:t>.</w:t>
            </w:r>
          </w:p>
        </w:tc>
      </w:tr>
      <w:tr w:rsidR="008C0F1F" w:rsidRPr="002A2754" w:rsidTr="00C054A9">
        <w:trPr>
          <w:trHeight w:val="821"/>
        </w:trPr>
        <w:tc>
          <w:tcPr>
            <w:tcW w:w="1136" w:type="dxa"/>
            <w:vMerge/>
          </w:tcPr>
          <w:p w:rsidR="008C0F1F" w:rsidRPr="002A2754" w:rsidRDefault="008C0F1F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  <w:vAlign w:val="center"/>
          </w:tcPr>
          <w:p w:rsidR="008C0F1F" w:rsidRPr="002A2754" w:rsidRDefault="00991B02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Ёлочка - красавица</w:t>
            </w:r>
          </w:p>
        </w:tc>
        <w:tc>
          <w:tcPr>
            <w:tcW w:w="5050" w:type="dxa"/>
          </w:tcPr>
          <w:p w:rsidR="008C0F1F" w:rsidRPr="002A2754" w:rsidRDefault="008C0F1F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Планировать этапы постройки. Продолжать учить творческому конструированию, самостоятельно находить детали для украшения.</w:t>
            </w:r>
          </w:p>
        </w:tc>
      </w:tr>
      <w:tr w:rsidR="008C0F1F" w:rsidRPr="002A2754" w:rsidTr="00C054A9">
        <w:trPr>
          <w:trHeight w:val="1635"/>
        </w:trPr>
        <w:tc>
          <w:tcPr>
            <w:tcW w:w="1136" w:type="dxa"/>
            <w:vMerge/>
          </w:tcPr>
          <w:p w:rsidR="008C0F1F" w:rsidRPr="002A2754" w:rsidRDefault="008C0F1F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  <w:vAlign w:val="center"/>
          </w:tcPr>
          <w:p w:rsidR="008C0F1F" w:rsidRPr="002A2754" w:rsidRDefault="008C0F1F" w:rsidP="00C054A9">
            <w:pPr>
              <w:spacing w:line="360" w:lineRule="auto"/>
              <w:rPr>
                <w:sz w:val="24"/>
                <w:szCs w:val="24"/>
              </w:rPr>
            </w:pPr>
          </w:p>
          <w:p w:rsidR="008C0F1F" w:rsidRPr="002A2754" w:rsidRDefault="00991B02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Ёлочки в лесу</w:t>
            </w:r>
          </w:p>
        </w:tc>
        <w:tc>
          <w:tcPr>
            <w:tcW w:w="5050" w:type="dxa"/>
          </w:tcPr>
          <w:p w:rsidR="008C0F1F" w:rsidRPr="002A2754" w:rsidRDefault="008C0F1F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Познакомить с основными частями конструкции. Планировать этапы постройки. Развивать фантазию и воображение детей. Закрепить навыки построения устойчивых моделей. Учить создавать сюжетные композиции.</w:t>
            </w:r>
          </w:p>
        </w:tc>
      </w:tr>
      <w:tr w:rsidR="008C0F1F" w:rsidRPr="002A2754" w:rsidTr="0060493C">
        <w:trPr>
          <w:trHeight w:val="385"/>
        </w:trPr>
        <w:tc>
          <w:tcPr>
            <w:tcW w:w="1136" w:type="dxa"/>
            <w:vMerge/>
          </w:tcPr>
          <w:p w:rsidR="008C0F1F" w:rsidRPr="002A2754" w:rsidRDefault="008C0F1F" w:rsidP="005430F9">
            <w:pPr>
              <w:spacing w:line="360" w:lineRule="auto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  <w:vAlign w:val="center"/>
          </w:tcPr>
          <w:p w:rsidR="008C0F1F" w:rsidRPr="002A2754" w:rsidRDefault="00991B02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Конструирование по замыслу</w:t>
            </w:r>
            <w:r w:rsidR="008C0F1F" w:rsidRPr="002A27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050" w:type="dxa"/>
          </w:tcPr>
          <w:p w:rsidR="008C0F1F" w:rsidRPr="002A2754" w:rsidRDefault="008C0F1F" w:rsidP="00C054A9">
            <w:pPr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Закрепить навыки конструирования.</w:t>
            </w:r>
          </w:p>
        </w:tc>
      </w:tr>
      <w:tr w:rsidR="00C72D4A" w:rsidRPr="002A2754" w:rsidTr="0060493C">
        <w:trPr>
          <w:trHeight w:val="1086"/>
        </w:trPr>
        <w:tc>
          <w:tcPr>
            <w:tcW w:w="1136" w:type="dxa"/>
            <w:vMerge w:val="restart"/>
            <w:vAlign w:val="center"/>
          </w:tcPr>
          <w:p w:rsidR="00C72D4A" w:rsidRPr="002A2754" w:rsidRDefault="00991B02" w:rsidP="00C054A9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2A2754">
              <w:rPr>
                <w:i/>
                <w:sz w:val="24"/>
                <w:szCs w:val="24"/>
              </w:rPr>
              <w:t>январь</w:t>
            </w:r>
          </w:p>
        </w:tc>
        <w:tc>
          <w:tcPr>
            <w:tcW w:w="4090" w:type="dxa"/>
            <w:vAlign w:val="center"/>
          </w:tcPr>
          <w:p w:rsidR="00C72D4A" w:rsidRPr="002A2754" w:rsidRDefault="00991B02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Подъёмный кран</w:t>
            </w: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  Продолжать развивать интерес к конструктивной деятельности. Учить анализировать образцы построек.</w:t>
            </w:r>
          </w:p>
        </w:tc>
      </w:tr>
      <w:tr w:rsidR="00C72D4A" w:rsidRPr="002A2754" w:rsidTr="0060493C">
        <w:trPr>
          <w:trHeight w:val="2238"/>
        </w:trPr>
        <w:tc>
          <w:tcPr>
            <w:tcW w:w="1136" w:type="dxa"/>
            <w:vMerge/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  <w:vAlign w:val="center"/>
          </w:tcPr>
          <w:p w:rsidR="00C72D4A" w:rsidRPr="002A2754" w:rsidRDefault="00991B02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Транспорт</w:t>
            </w: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 Закрепить отсчет предметов. Продолжать развивать интерес к конструктивной деятельности. Учить находить конструктивные решения, развивать творчество и фантазию. Закрепить навыки скрепления, повторить правила дорожного движения.</w:t>
            </w:r>
          </w:p>
        </w:tc>
      </w:tr>
      <w:tr w:rsidR="00C72D4A" w:rsidRPr="002A2754" w:rsidTr="0060493C">
        <w:trPr>
          <w:trHeight w:val="1877"/>
        </w:trPr>
        <w:tc>
          <w:tcPr>
            <w:tcW w:w="1136" w:type="dxa"/>
            <w:vMerge/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  <w:vAlign w:val="center"/>
          </w:tcPr>
          <w:p w:rsidR="00C72D4A" w:rsidRPr="002A2754" w:rsidRDefault="00991B02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Грузовой автомобиль</w:t>
            </w: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Продолжать развивать интерес к конструктивной деятельности. Учить анализировать образцы построек, выделяя основные части, их пространственное расположение.</w:t>
            </w:r>
          </w:p>
        </w:tc>
      </w:tr>
      <w:tr w:rsidR="00C72D4A" w:rsidRPr="002A2754" w:rsidTr="00C054A9">
        <w:trPr>
          <w:trHeight w:val="945"/>
        </w:trPr>
        <w:tc>
          <w:tcPr>
            <w:tcW w:w="1136" w:type="dxa"/>
            <w:vMerge/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  <w:vAlign w:val="center"/>
          </w:tcPr>
          <w:p w:rsidR="00C72D4A" w:rsidRPr="002A2754" w:rsidRDefault="00991B02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Наш помощник светофор</w:t>
            </w: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Продолжать учить планировать последовательность создания постройки из крупного конструктора. Развивать творческое мышление.</w:t>
            </w:r>
          </w:p>
        </w:tc>
      </w:tr>
      <w:tr w:rsidR="00C72D4A" w:rsidRPr="002A2754" w:rsidTr="00C054A9">
        <w:trPr>
          <w:trHeight w:val="1485"/>
        </w:trPr>
        <w:tc>
          <w:tcPr>
            <w:tcW w:w="1136" w:type="dxa"/>
            <w:vMerge w:val="restart"/>
            <w:vAlign w:val="center"/>
          </w:tcPr>
          <w:p w:rsidR="00C72D4A" w:rsidRPr="002A2754" w:rsidRDefault="008709B0" w:rsidP="0060493C">
            <w:pPr>
              <w:spacing w:line="360" w:lineRule="auto"/>
              <w:ind w:left="6"/>
              <w:jc w:val="center"/>
              <w:rPr>
                <w:i/>
                <w:sz w:val="24"/>
                <w:szCs w:val="24"/>
              </w:rPr>
            </w:pPr>
            <w:r w:rsidRPr="002A2754">
              <w:rPr>
                <w:i/>
                <w:sz w:val="24"/>
                <w:szCs w:val="24"/>
              </w:rPr>
              <w:t>февраль</w:t>
            </w:r>
          </w:p>
        </w:tc>
        <w:tc>
          <w:tcPr>
            <w:tcW w:w="4090" w:type="dxa"/>
            <w:vAlign w:val="center"/>
          </w:tcPr>
          <w:p w:rsidR="00C72D4A" w:rsidRPr="002A2754" w:rsidRDefault="00991B02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Танк</w:t>
            </w:r>
          </w:p>
        </w:tc>
        <w:tc>
          <w:tcPr>
            <w:tcW w:w="5050" w:type="dxa"/>
          </w:tcPr>
          <w:p w:rsidR="00C72D4A" w:rsidRPr="002A2754" w:rsidRDefault="008A3084" w:rsidP="0060493C">
            <w:pPr>
              <w:widowControl/>
              <w:shd w:val="clear" w:color="auto" w:fill="FFFFFF"/>
              <w:autoSpaceDE/>
              <w:autoSpaceDN/>
              <w:adjustRightInd/>
              <w:spacing w:line="294" w:lineRule="atLeast"/>
              <w:rPr>
                <w:sz w:val="24"/>
                <w:szCs w:val="24"/>
              </w:rPr>
            </w:pPr>
            <w:r w:rsidRPr="008A3084">
              <w:rPr>
                <w:sz w:val="24"/>
                <w:szCs w:val="24"/>
              </w:rPr>
              <w:t>Совершенствовать познавательные способности детей в процессе практической деятельности Лего- конструировании, поощрять стремление находить творческие конструктивные решения.</w:t>
            </w:r>
          </w:p>
        </w:tc>
      </w:tr>
      <w:tr w:rsidR="00C72D4A" w:rsidRPr="002A2754" w:rsidTr="0060493C">
        <w:trPr>
          <w:trHeight w:val="1845"/>
        </w:trPr>
        <w:tc>
          <w:tcPr>
            <w:tcW w:w="1136" w:type="dxa"/>
            <w:vMerge/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</w:tcPr>
          <w:p w:rsidR="00C72D4A" w:rsidRPr="002A2754" w:rsidRDefault="00991B02" w:rsidP="00746D5D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Кора</w:t>
            </w:r>
            <w:r w:rsidR="007A5251" w:rsidRPr="002A2754">
              <w:rPr>
                <w:sz w:val="24"/>
                <w:szCs w:val="24"/>
              </w:rPr>
              <w:t>блик</w:t>
            </w: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Учить строить по своему замыслу, планировать последовательность работы. Развивать фантазию и творческое мышление. Закрепить навыки конструирования. Развитие навыков, необходимых для публичных выступлений.</w:t>
            </w:r>
          </w:p>
        </w:tc>
      </w:tr>
      <w:tr w:rsidR="00C72D4A" w:rsidRPr="002A2754" w:rsidTr="00C054A9">
        <w:trPr>
          <w:trHeight w:val="1320"/>
        </w:trPr>
        <w:tc>
          <w:tcPr>
            <w:tcW w:w="1136" w:type="dxa"/>
            <w:vMerge/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  <w:vAlign w:val="center"/>
          </w:tcPr>
          <w:p w:rsidR="00C72D4A" w:rsidRPr="002A2754" w:rsidRDefault="007A5251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Макет «Зоопарк»</w:t>
            </w:r>
          </w:p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 Продолжать развивать интерес к конструктивной деятельности. Учить анализировать образцы построек, выделяя основные части, их пространственное расположение.</w:t>
            </w:r>
          </w:p>
        </w:tc>
      </w:tr>
      <w:tr w:rsidR="00C72D4A" w:rsidRPr="002A2754" w:rsidTr="0060493C">
        <w:trPr>
          <w:trHeight w:val="1919"/>
        </w:trPr>
        <w:tc>
          <w:tcPr>
            <w:tcW w:w="1136" w:type="dxa"/>
            <w:vMerge/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  <w:vAlign w:val="center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Модель «</w:t>
            </w:r>
            <w:r w:rsidR="007A5251" w:rsidRPr="002A2754">
              <w:rPr>
                <w:sz w:val="24"/>
                <w:szCs w:val="24"/>
              </w:rPr>
              <w:t>Животные зоопарка</w:t>
            </w:r>
            <w:r w:rsidRPr="002A2754">
              <w:rPr>
                <w:sz w:val="24"/>
                <w:szCs w:val="24"/>
              </w:rPr>
              <w:t>»</w:t>
            </w:r>
          </w:p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050" w:type="dxa"/>
          </w:tcPr>
          <w:p w:rsidR="00C72D4A" w:rsidRPr="002A2754" w:rsidRDefault="007A5251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Учить строить слона по схеме, развивать мелкую моторику рук, творчество, умение подбирать цвета. Закрепить отсчёт предметов. Продолжать развивать интерес к конструктивной деятельности.</w:t>
            </w:r>
          </w:p>
        </w:tc>
      </w:tr>
      <w:tr w:rsidR="00C72D4A" w:rsidRPr="002A2754" w:rsidTr="00C054A9">
        <w:trPr>
          <w:trHeight w:val="885"/>
        </w:trPr>
        <w:tc>
          <w:tcPr>
            <w:tcW w:w="1136" w:type="dxa"/>
            <w:vMerge w:val="restart"/>
            <w:vAlign w:val="center"/>
          </w:tcPr>
          <w:p w:rsidR="00C72D4A" w:rsidRPr="002A2754" w:rsidRDefault="008709B0" w:rsidP="00C054A9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  <w:r w:rsidRPr="002A2754">
              <w:rPr>
                <w:i/>
                <w:sz w:val="24"/>
                <w:szCs w:val="24"/>
              </w:rPr>
              <w:t>март</w:t>
            </w:r>
          </w:p>
        </w:tc>
        <w:tc>
          <w:tcPr>
            <w:tcW w:w="4090" w:type="dxa"/>
            <w:vAlign w:val="center"/>
          </w:tcPr>
          <w:p w:rsidR="00C72D4A" w:rsidRPr="002A2754" w:rsidRDefault="007A5251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Подарок для мамы</w:t>
            </w: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 Продолжать учить планировать последовательность создания постройки из крупного конструктора. Развивать творческое мышление.</w:t>
            </w:r>
          </w:p>
        </w:tc>
      </w:tr>
      <w:tr w:rsidR="00C72D4A" w:rsidRPr="002A2754" w:rsidTr="00746D5D">
        <w:trPr>
          <w:trHeight w:val="1252"/>
        </w:trPr>
        <w:tc>
          <w:tcPr>
            <w:tcW w:w="1136" w:type="dxa"/>
            <w:vMerge/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</w:tcPr>
          <w:p w:rsidR="00C72D4A" w:rsidRPr="002A2754" w:rsidRDefault="007A5251" w:rsidP="00746D5D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Модель «Первые цветы»</w:t>
            </w: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Учить строить по своему замыслу, планировать последовательность работы. Развивать фантазию. Закрепить навыки конструирования. Развитие навыков, необходимых для публичных выступлений.</w:t>
            </w:r>
          </w:p>
        </w:tc>
      </w:tr>
      <w:tr w:rsidR="00C72D4A" w:rsidRPr="002A2754" w:rsidTr="00746D5D">
        <w:trPr>
          <w:trHeight w:val="1411"/>
        </w:trPr>
        <w:tc>
          <w:tcPr>
            <w:tcW w:w="1136" w:type="dxa"/>
            <w:vMerge/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</w:tcPr>
          <w:p w:rsidR="00C72D4A" w:rsidRPr="002A2754" w:rsidRDefault="00C72D4A" w:rsidP="00746D5D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М</w:t>
            </w:r>
            <w:r w:rsidR="007A5251" w:rsidRPr="002A2754">
              <w:rPr>
                <w:sz w:val="24"/>
                <w:szCs w:val="24"/>
              </w:rPr>
              <w:t>акет «Домик Фермера»</w:t>
            </w:r>
          </w:p>
          <w:p w:rsidR="00C72D4A" w:rsidRPr="002A2754" w:rsidRDefault="00C72D4A" w:rsidP="00746D5D">
            <w:pPr>
              <w:spacing w:line="360" w:lineRule="auto"/>
              <w:ind w:left="-468" w:firstLine="180"/>
              <w:rPr>
                <w:sz w:val="24"/>
                <w:szCs w:val="24"/>
              </w:rPr>
            </w:pP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Учить находить и выделять характерные особенности объекта. Рассмотреть и проанализировать образец постройки. Развивать интерес к конструированию разных животных</w:t>
            </w:r>
          </w:p>
        </w:tc>
      </w:tr>
      <w:tr w:rsidR="008A3084" w:rsidRPr="002A2754" w:rsidTr="00746D5D">
        <w:trPr>
          <w:trHeight w:val="1411"/>
        </w:trPr>
        <w:tc>
          <w:tcPr>
            <w:tcW w:w="1136" w:type="dxa"/>
            <w:tcBorders>
              <w:top w:val="nil"/>
            </w:tcBorders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</w:tcPr>
          <w:p w:rsidR="00C72D4A" w:rsidRPr="002A2754" w:rsidRDefault="007A5251" w:rsidP="00746D5D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Модель «Курочка с цыплятами»</w:t>
            </w:r>
          </w:p>
          <w:p w:rsidR="00C72D4A" w:rsidRPr="002A2754" w:rsidRDefault="00C72D4A" w:rsidP="00746D5D">
            <w:pPr>
              <w:spacing w:line="360" w:lineRule="auto"/>
              <w:ind w:left="-468" w:firstLine="180"/>
              <w:rPr>
                <w:sz w:val="24"/>
                <w:szCs w:val="24"/>
              </w:rPr>
            </w:pPr>
          </w:p>
          <w:p w:rsidR="00C72D4A" w:rsidRPr="002A2754" w:rsidRDefault="00C72D4A" w:rsidP="00746D5D">
            <w:pPr>
              <w:spacing w:line="360" w:lineRule="auto"/>
              <w:ind w:left="-468" w:firstLine="180"/>
              <w:rPr>
                <w:sz w:val="24"/>
                <w:szCs w:val="24"/>
              </w:rPr>
            </w:pPr>
          </w:p>
          <w:p w:rsidR="00C72D4A" w:rsidRPr="002A2754" w:rsidRDefault="00C72D4A" w:rsidP="00746D5D">
            <w:pPr>
              <w:spacing w:line="360" w:lineRule="auto"/>
              <w:ind w:left="-468" w:firstLine="180"/>
              <w:rPr>
                <w:sz w:val="24"/>
                <w:szCs w:val="24"/>
              </w:rPr>
            </w:pPr>
          </w:p>
        </w:tc>
        <w:tc>
          <w:tcPr>
            <w:tcW w:w="5050" w:type="dxa"/>
          </w:tcPr>
          <w:p w:rsidR="00C72D4A" w:rsidRPr="002A2754" w:rsidRDefault="008A3084" w:rsidP="007A5251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  Учить детей конструировать цыплят, кур, передавая их характерные особенности. Развивать воображение, творчество ребёнка. Воспитывать интерес к легоконструированию</w:t>
            </w:r>
          </w:p>
        </w:tc>
      </w:tr>
      <w:tr w:rsidR="00C72D4A" w:rsidRPr="002A2754" w:rsidTr="00C054A9">
        <w:trPr>
          <w:trHeight w:val="144"/>
        </w:trPr>
        <w:tc>
          <w:tcPr>
            <w:tcW w:w="1136" w:type="dxa"/>
            <w:vMerge w:val="restart"/>
            <w:vAlign w:val="center"/>
          </w:tcPr>
          <w:p w:rsidR="00C72D4A" w:rsidRPr="002A2754" w:rsidRDefault="008709B0" w:rsidP="00C054A9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2A2754">
              <w:rPr>
                <w:i/>
                <w:sz w:val="24"/>
                <w:szCs w:val="24"/>
              </w:rPr>
              <w:t>апрель</w:t>
            </w:r>
          </w:p>
        </w:tc>
        <w:tc>
          <w:tcPr>
            <w:tcW w:w="4090" w:type="dxa"/>
            <w:vAlign w:val="center"/>
          </w:tcPr>
          <w:p w:rsidR="00C72D4A" w:rsidRPr="002A2754" w:rsidRDefault="007A5251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 Модель </w:t>
            </w:r>
            <w:r w:rsidR="008A3084" w:rsidRPr="002A2754">
              <w:rPr>
                <w:sz w:val="24"/>
                <w:szCs w:val="24"/>
              </w:rPr>
              <w:t>«Ракета</w:t>
            </w:r>
            <w:r w:rsidRPr="002A2754">
              <w:rPr>
                <w:sz w:val="24"/>
                <w:szCs w:val="24"/>
              </w:rPr>
              <w:t>»</w:t>
            </w:r>
          </w:p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</w:p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lastRenderedPageBreak/>
              <w:t xml:space="preserve">Учить анализировать образцы построек, </w:t>
            </w:r>
            <w:r w:rsidRPr="002A2754">
              <w:rPr>
                <w:sz w:val="24"/>
                <w:szCs w:val="24"/>
              </w:rPr>
              <w:lastRenderedPageBreak/>
              <w:t>выделяя основные части, их пространственное расположение, планировать последовательность создания постройки. Развивать творческое мышление.</w:t>
            </w:r>
          </w:p>
        </w:tc>
      </w:tr>
      <w:tr w:rsidR="00C72D4A" w:rsidRPr="002A2754" w:rsidTr="00746D5D">
        <w:trPr>
          <w:trHeight w:val="1272"/>
        </w:trPr>
        <w:tc>
          <w:tcPr>
            <w:tcW w:w="1136" w:type="dxa"/>
            <w:vMerge/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</w:tcPr>
          <w:p w:rsidR="00C72D4A" w:rsidRPr="002A2754" w:rsidRDefault="007A5251" w:rsidP="00746D5D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 Путешествие в космос</w:t>
            </w: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Продолжать развивать интерес к конструктивной деятельности. Развивать творческое мышление. </w:t>
            </w:r>
          </w:p>
        </w:tc>
      </w:tr>
      <w:tr w:rsidR="00C72D4A" w:rsidRPr="002A2754" w:rsidTr="0060493C">
        <w:trPr>
          <w:trHeight w:val="583"/>
        </w:trPr>
        <w:tc>
          <w:tcPr>
            <w:tcW w:w="1136" w:type="dxa"/>
            <w:vMerge/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</w:tcPr>
          <w:p w:rsidR="00C72D4A" w:rsidRPr="002A2754" w:rsidRDefault="008A3084" w:rsidP="00746D5D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  Самолёт</w:t>
            </w: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Учить строить по своему замыслу, планировать последовательность работы.</w:t>
            </w:r>
          </w:p>
        </w:tc>
      </w:tr>
      <w:tr w:rsidR="00C72D4A" w:rsidRPr="002A2754" w:rsidTr="00746D5D">
        <w:trPr>
          <w:trHeight w:val="867"/>
        </w:trPr>
        <w:tc>
          <w:tcPr>
            <w:tcW w:w="1136" w:type="dxa"/>
            <w:vMerge/>
          </w:tcPr>
          <w:p w:rsidR="00C72D4A" w:rsidRPr="002A2754" w:rsidRDefault="00C72D4A" w:rsidP="00C72D4A">
            <w:pPr>
              <w:spacing w:line="360" w:lineRule="auto"/>
              <w:ind w:left="-36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090" w:type="dxa"/>
          </w:tcPr>
          <w:p w:rsidR="00C72D4A" w:rsidRPr="002A2754" w:rsidRDefault="008A3084" w:rsidP="00746D5D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 Вертолёт</w:t>
            </w:r>
          </w:p>
        </w:tc>
        <w:tc>
          <w:tcPr>
            <w:tcW w:w="5050" w:type="dxa"/>
          </w:tcPr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Закрепить навыки конструирования.</w:t>
            </w:r>
          </w:p>
          <w:p w:rsidR="00C72D4A" w:rsidRPr="002A2754" w:rsidRDefault="00C72D4A" w:rsidP="00C054A9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Продолжать развивать интерес к конструктивной деятельности. Развивать творческое мышление.</w:t>
            </w:r>
          </w:p>
        </w:tc>
      </w:tr>
      <w:bookmarkEnd w:id="3"/>
    </w:tbl>
    <w:p w:rsidR="00746D5D" w:rsidRPr="002A2754" w:rsidRDefault="00746D5D" w:rsidP="0060493C">
      <w:pPr>
        <w:spacing w:before="240" w:after="240" w:line="360" w:lineRule="auto"/>
        <w:rPr>
          <w:b/>
          <w:sz w:val="24"/>
          <w:szCs w:val="24"/>
        </w:rPr>
      </w:pPr>
    </w:p>
    <w:p w:rsidR="00746D5D" w:rsidRPr="002A2754" w:rsidRDefault="000475C7" w:rsidP="00746D5D">
      <w:pPr>
        <w:spacing w:before="240" w:after="240" w:line="360" w:lineRule="auto"/>
        <w:jc w:val="center"/>
        <w:rPr>
          <w:b/>
          <w:sz w:val="24"/>
          <w:szCs w:val="24"/>
        </w:rPr>
      </w:pPr>
      <w:r w:rsidRPr="002A2754">
        <w:rPr>
          <w:b/>
          <w:sz w:val="24"/>
          <w:szCs w:val="24"/>
        </w:rPr>
        <w:t>Методическое обеспечение Программы</w:t>
      </w:r>
    </w:p>
    <w:p w:rsidR="0017505C" w:rsidRPr="002A2754" w:rsidRDefault="00716606" w:rsidP="00746D5D">
      <w:pPr>
        <w:spacing w:before="240" w:after="240" w:line="360" w:lineRule="auto"/>
        <w:rPr>
          <w:b/>
          <w:sz w:val="24"/>
          <w:szCs w:val="24"/>
        </w:rPr>
      </w:pPr>
      <w:r w:rsidRPr="002A2754">
        <w:rPr>
          <w:sz w:val="24"/>
          <w:szCs w:val="24"/>
        </w:rPr>
        <w:t xml:space="preserve">Для обучения детей LEGO-конструированию использую разнообразные </w:t>
      </w:r>
      <w:r w:rsidRPr="002A2754">
        <w:rPr>
          <w:b/>
          <w:bCs/>
          <w:sz w:val="24"/>
          <w:szCs w:val="24"/>
        </w:rPr>
        <w:t>методы и приемы.</w:t>
      </w:r>
    </w:p>
    <w:p w:rsidR="0017505C" w:rsidRPr="002A2754" w:rsidRDefault="0017505C" w:rsidP="0017505C">
      <w:pPr>
        <w:shd w:val="clear" w:color="auto" w:fill="FFFFFF"/>
        <w:spacing w:line="360" w:lineRule="auto"/>
        <w:jc w:val="right"/>
        <w:rPr>
          <w:bCs/>
          <w:i/>
          <w:spacing w:val="-8"/>
          <w:sz w:val="24"/>
          <w:szCs w:val="24"/>
        </w:rPr>
      </w:pPr>
      <w:r w:rsidRPr="002A2754">
        <w:rPr>
          <w:bCs/>
          <w:i/>
          <w:spacing w:val="-8"/>
          <w:sz w:val="24"/>
          <w:szCs w:val="24"/>
        </w:rPr>
        <w:t>Таблица 3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181"/>
        <w:gridCol w:w="7294"/>
      </w:tblGrid>
      <w:tr w:rsidR="008A3084" w:rsidRPr="002A2754" w:rsidTr="0071660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b/>
                <w:bCs/>
                <w:sz w:val="24"/>
                <w:szCs w:val="24"/>
              </w:rPr>
              <w:t>Методы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b/>
                <w:bCs/>
                <w:sz w:val="24"/>
                <w:szCs w:val="24"/>
              </w:rPr>
              <w:t>Приёмы</w:t>
            </w:r>
          </w:p>
        </w:tc>
      </w:tr>
      <w:tr w:rsidR="008A3084" w:rsidRPr="002A2754" w:rsidTr="0071660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Наглядный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Рассматривание на занятиях готовых </w:t>
            </w:r>
            <w:r w:rsidRPr="009A6714">
              <w:rPr>
                <w:sz w:val="24"/>
                <w:szCs w:val="24"/>
              </w:rPr>
              <w:t>п</w:t>
            </w:r>
            <w:r w:rsidR="009A6714">
              <w:rPr>
                <w:sz w:val="24"/>
                <w:szCs w:val="24"/>
              </w:rPr>
              <w:t>о</w:t>
            </w:r>
            <w:r w:rsidRPr="009A6714">
              <w:rPr>
                <w:sz w:val="24"/>
                <w:szCs w:val="24"/>
              </w:rPr>
              <w:t>строек</w:t>
            </w:r>
            <w:r w:rsidRPr="002A2754">
              <w:rPr>
                <w:sz w:val="24"/>
                <w:szCs w:val="24"/>
              </w:rPr>
              <w:t>, демонстрация способов крепления, приемов подбора деталей по размеру, форме, цвету, способы удержания их в руке или на столе.</w:t>
            </w:r>
          </w:p>
        </w:tc>
      </w:tr>
      <w:tr w:rsidR="008A3084" w:rsidRPr="002A2754" w:rsidTr="0071660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Информационно-рецептивный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Обследование LEGO деталей, которое предполагает подключение различных анализаторов (зрительных и тактильных) для знакомства с формой, определения пространственных соотношений между ними (на, под, </w:t>
            </w:r>
            <w:r w:rsidR="0017505C" w:rsidRPr="002A2754">
              <w:rPr>
                <w:sz w:val="24"/>
                <w:szCs w:val="24"/>
              </w:rPr>
              <w:t>слева, справа</w:t>
            </w:r>
            <w:r w:rsidR="009A6714">
              <w:rPr>
                <w:sz w:val="24"/>
                <w:szCs w:val="24"/>
              </w:rPr>
              <w:t>)</w:t>
            </w:r>
            <w:r w:rsidR="0017505C" w:rsidRPr="002A2754">
              <w:rPr>
                <w:sz w:val="24"/>
                <w:szCs w:val="24"/>
              </w:rPr>
              <w:t>.</w:t>
            </w:r>
            <w:r w:rsidR="00A134DE" w:rsidRPr="002A2754">
              <w:rPr>
                <w:sz w:val="24"/>
                <w:szCs w:val="24"/>
              </w:rPr>
              <w:t xml:space="preserve"> </w:t>
            </w:r>
            <w:r w:rsidR="0017505C" w:rsidRPr="002A2754">
              <w:rPr>
                <w:sz w:val="24"/>
                <w:szCs w:val="24"/>
              </w:rPr>
              <w:t>Совместная</w:t>
            </w:r>
            <w:r w:rsidRPr="002A2754">
              <w:rPr>
                <w:sz w:val="24"/>
                <w:szCs w:val="24"/>
              </w:rPr>
              <w:t xml:space="preserve"> деятельность педагога и ребёнка.</w:t>
            </w:r>
          </w:p>
        </w:tc>
      </w:tr>
      <w:tr w:rsidR="008A3084" w:rsidRPr="002A2754" w:rsidTr="0071660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Репродуктивный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Воспроизводство знаний и способов деятельности (форма: собирание моделей и конструкций по образцу, беседа, упражнения по аналогу)</w:t>
            </w:r>
          </w:p>
        </w:tc>
      </w:tr>
      <w:tr w:rsidR="008A3084" w:rsidRPr="002A2754" w:rsidTr="0071660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Практический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Использование детьми на практике полученных знаний и увиденных приемов работы.</w:t>
            </w:r>
          </w:p>
        </w:tc>
      </w:tr>
      <w:tr w:rsidR="008A3084" w:rsidRPr="002A2754" w:rsidTr="0071660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lastRenderedPageBreak/>
              <w:t>Словесный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Краткое описание и объяснение действий, сопровождение и демонстрация образцов, разных вариантов моделей.</w:t>
            </w:r>
          </w:p>
        </w:tc>
      </w:tr>
      <w:tr w:rsidR="008A3084" w:rsidRPr="002A2754" w:rsidTr="0071660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Проблемный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Постановка проблемы и поиск решения. Творческое использование готовых заданий (предметов), самостоятельное их преобразование.</w:t>
            </w:r>
          </w:p>
        </w:tc>
      </w:tr>
      <w:tr w:rsidR="008A3084" w:rsidRPr="002A2754" w:rsidTr="0071660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Игровой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Использование сюжета игр для организации детской деятельности, персонажей для обыгрывания сюжета.</w:t>
            </w:r>
          </w:p>
        </w:tc>
      </w:tr>
      <w:tr w:rsidR="008A3084" w:rsidRPr="002A2754" w:rsidTr="0071660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Частично-поисковый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6606" w:rsidRPr="002A2754" w:rsidRDefault="00716606" w:rsidP="007C3CE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Решение проблемных задач с помощью педагога.</w:t>
            </w:r>
          </w:p>
        </w:tc>
      </w:tr>
    </w:tbl>
    <w:p w:rsidR="008F31A1" w:rsidRPr="002A2754" w:rsidRDefault="008F31A1" w:rsidP="007C3CE8">
      <w:pPr>
        <w:shd w:val="clear" w:color="auto" w:fill="FFFFFF"/>
        <w:spacing w:line="360" w:lineRule="auto"/>
        <w:ind w:firstLine="851"/>
        <w:jc w:val="both"/>
        <w:rPr>
          <w:sz w:val="24"/>
          <w:szCs w:val="24"/>
        </w:rPr>
      </w:pPr>
    </w:p>
    <w:p w:rsidR="001807A2" w:rsidRPr="002A2754" w:rsidRDefault="001807A2" w:rsidP="007C3CE8">
      <w:pPr>
        <w:shd w:val="clear" w:color="auto" w:fill="FFFFFF"/>
        <w:spacing w:line="360" w:lineRule="auto"/>
        <w:ind w:firstLine="851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Организационные формы</w:t>
      </w:r>
      <w:r w:rsidR="00FE352F" w:rsidRPr="002A2754">
        <w:rPr>
          <w:sz w:val="24"/>
          <w:szCs w:val="24"/>
        </w:rPr>
        <w:t xml:space="preserve"> работы детей</w:t>
      </w:r>
      <w:r w:rsidRPr="002A2754">
        <w:rPr>
          <w:sz w:val="24"/>
          <w:szCs w:val="24"/>
        </w:rPr>
        <w:t>:</w:t>
      </w:r>
    </w:p>
    <w:p w:rsidR="001807A2" w:rsidRPr="002A2754" w:rsidRDefault="001807A2" w:rsidP="00746D5D">
      <w:pPr>
        <w:numPr>
          <w:ilvl w:val="0"/>
          <w:numId w:val="42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коллективная – подготовка выставочных работ;</w:t>
      </w:r>
    </w:p>
    <w:p w:rsidR="001807A2" w:rsidRPr="002A2754" w:rsidRDefault="00FE352F" w:rsidP="00746D5D">
      <w:pPr>
        <w:numPr>
          <w:ilvl w:val="0"/>
          <w:numId w:val="42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парно</w:t>
      </w:r>
      <w:r w:rsidR="001807A2" w:rsidRPr="002A2754">
        <w:rPr>
          <w:sz w:val="24"/>
          <w:szCs w:val="24"/>
        </w:rPr>
        <w:t xml:space="preserve"> – изготовление одного изделия двумя обучающимися;</w:t>
      </w:r>
    </w:p>
    <w:p w:rsidR="001807A2" w:rsidRPr="002A2754" w:rsidRDefault="001807A2" w:rsidP="00746D5D">
      <w:pPr>
        <w:numPr>
          <w:ilvl w:val="0"/>
          <w:numId w:val="42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индивидуальная – работа с каждым обучающимся.</w:t>
      </w:r>
    </w:p>
    <w:p w:rsidR="001807A2" w:rsidRPr="002A2754" w:rsidRDefault="001807A2" w:rsidP="007C3CE8">
      <w:pPr>
        <w:shd w:val="clear" w:color="auto" w:fill="FFFFFF"/>
        <w:spacing w:line="360" w:lineRule="auto"/>
        <w:ind w:firstLine="851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В процессе занятий приобретаются знания через сообщение информации и передачу личного опыта; - формируются умения и навыки через выполнение практических заданий; - применяются знания через выполнение готового издел</w:t>
      </w:r>
      <w:r w:rsidR="00716606" w:rsidRPr="002A2754">
        <w:rPr>
          <w:sz w:val="24"/>
          <w:szCs w:val="24"/>
        </w:rPr>
        <w:t>ия; - творческая деятельность</w:t>
      </w:r>
      <w:r w:rsidR="00FE352F" w:rsidRPr="002A2754">
        <w:rPr>
          <w:sz w:val="24"/>
          <w:szCs w:val="24"/>
        </w:rPr>
        <w:t>.</w:t>
      </w:r>
    </w:p>
    <w:p w:rsidR="001807A2" w:rsidRPr="002A2754" w:rsidRDefault="001807A2" w:rsidP="007C3CE8">
      <w:pPr>
        <w:shd w:val="clear" w:color="auto" w:fill="FFFFFF"/>
        <w:spacing w:line="360" w:lineRule="auto"/>
        <w:ind w:firstLine="851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Педагог выступает в р</w:t>
      </w:r>
      <w:r w:rsidR="000223A6" w:rsidRPr="002A2754">
        <w:rPr>
          <w:sz w:val="24"/>
          <w:szCs w:val="24"/>
        </w:rPr>
        <w:t>оли куратора или консультанта: сам является источником информации, поддерживает и поощряет обучающихся, координирует весь процесс, поддерживает непрерывную обратную связь.</w:t>
      </w:r>
    </w:p>
    <w:p w:rsidR="00C054A9" w:rsidRPr="002A2754" w:rsidRDefault="00043890" w:rsidP="00746D5D">
      <w:pPr>
        <w:shd w:val="clear" w:color="auto" w:fill="FFFFFF"/>
        <w:spacing w:before="240" w:after="240" w:line="360" w:lineRule="auto"/>
        <w:ind w:firstLine="851"/>
        <w:jc w:val="center"/>
        <w:rPr>
          <w:i/>
          <w:sz w:val="24"/>
          <w:szCs w:val="24"/>
        </w:rPr>
      </w:pPr>
      <w:r w:rsidRPr="002A2754">
        <w:rPr>
          <w:b/>
          <w:i/>
          <w:sz w:val="24"/>
          <w:szCs w:val="24"/>
        </w:rPr>
        <w:t>Формы взаимодействия с семьями воспитанников</w:t>
      </w:r>
    </w:p>
    <w:p w:rsidR="00C054A9" w:rsidRPr="002A2754" w:rsidRDefault="00043890" w:rsidP="00C054A9">
      <w:pPr>
        <w:shd w:val="clear" w:color="auto" w:fill="FFFFFF"/>
        <w:spacing w:line="360" w:lineRule="auto"/>
        <w:ind w:firstLine="851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Работа с семьей является одним из приоритетных направлений деятельности педагога. В основу совместной деятельности с семьями положены следующие принципы: </w:t>
      </w:r>
    </w:p>
    <w:p w:rsidR="00C054A9" w:rsidRPr="002A2754" w:rsidRDefault="00043890" w:rsidP="00746D5D">
      <w:pPr>
        <w:numPr>
          <w:ilvl w:val="0"/>
          <w:numId w:val="46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родители и педагоги являются партнерами в воспитании и обучении детей; </w:t>
      </w:r>
      <w:r w:rsidRPr="002A2754">
        <w:rPr>
          <w:sz w:val="24"/>
          <w:szCs w:val="24"/>
        </w:rPr>
        <w:br/>
        <w:t xml:space="preserve">единое понимание педагогами и родителями целей и задач воспитания и обучения детей; </w:t>
      </w:r>
    </w:p>
    <w:p w:rsidR="00C054A9" w:rsidRPr="002A2754" w:rsidRDefault="00043890" w:rsidP="00746D5D">
      <w:pPr>
        <w:numPr>
          <w:ilvl w:val="0"/>
          <w:numId w:val="46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помощь ребенку, уважение и доверие ему как со стороны педагогов, так и со стороны родителей; </w:t>
      </w:r>
    </w:p>
    <w:p w:rsidR="007B66C9" w:rsidRPr="002A2754" w:rsidRDefault="00043890" w:rsidP="00746D5D">
      <w:pPr>
        <w:numPr>
          <w:ilvl w:val="0"/>
          <w:numId w:val="46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максимальное использование воспитательного потенциала в совместной работе с детьми; </w:t>
      </w:r>
    </w:p>
    <w:p w:rsidR="00043890" w:rsidRPr="002A2754" w:rsidRDefault="00043890" w:rsidP="00746D5D">
      <w:pPr>
        <w:numPr>
          <w:ilvl w:val="0"/>
          <w:numId w:val="46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2A2754">
        <w:rPr>
          <w:sz w:val="24"/>
          <w:szCs w:val="24"/>
        </w:rPr>
        <w:t>постоянный анализ процесса взаимодействия семьи и дошкольного учреждения.</w:t>
      </w:r>
    </w:p>
    <w:p w:rsidR="0060493C" w:rsidRDefault="00043890" w:rsidP="0060493C">
      <w:pPr>
        <w:shd w:val="clear" w:color="auto" w:fill="FFFFFF"/>
        <w:spacing w:line="360" w:lineRule="auto"/>
        <w:ind w:firstLine="851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Взаимоотношения с родителями строятся на основе добровольности, демократичности, личной заинтересованности. Формы и виды взаимодействия с </w:t>
      </w:r>
      <w:r w:rsidRPr="002A2754">
        <w:rPr>
          <w:sz w:val="24"/>
          <w:szCs w:val="24"/>
        </w:rPr>
        <w:lastRenderedPageBreak/>
        <w:t xml:space="preserve">родителями: приглашение на презентации технических </w:t>
      </w:r>
      <w:r w:rsidR="0017505C" w:rsidRPr="002A2754">
        <w:rPr>
          <w:sz w:val="24"/>
          <w:szCs w:val="24"/>
        </w:rPr>
        <w:t>изделий, мастер</w:t>
      </w:r>
      <w:r w:rsidRPr="002A2754">
        <w:rPr>
          <w:sz w:val="24"/>
          <w:szCs w:val="24"/>
        </w:rPr>
        <w:t xml:space="preserve">-классы, развлечения, подготовка фото-видеоотчетов создания приборов, моделей в как в детском саду, так и дома, оформление буклетов, </w:t>
      </w:r>
      <w:r w:rsidR="0017505C" w:rsidRPr="002A2754">
        <w:rPr>
          <w:sz w:val="24"/>
          <w:szCs w:val="24"/>
        </w:rPr>
        <w:t>консультаций,</w:t>
      </w:r>
      <w:r w:rsidRPr="002A2754">
        <w:rPr>
          <w:sz w:val="24"/>
          <w:szCs w:val="24"/>
        </w:rPr>
        <w:t xml:space="preserve"> обмен опытом семейного моделирования через интернет ресурсы. Привлечение родителей к совместному конструктивно-модельному творчеству повышает мотивацию и интерес детей.</w:t>
      </w:r>
    </w:p>
    <w:p w:rsidR="0060493C" w:rsidRPr="0060493C" w:rsidRDefault="0060493C" w:rsidP="0060493C">
      <w:pPr>
        <w:shd w:val="clear" w:color="auto" w:fill="FFFFFF"/>
        <w:spacing w:line="360" w:lineRule="auto"/>
        <w:ind w:firstLine="851"/>
        <w:jc w:val="both"/>
        <w:rPr>
          <w:sz w:val="24"/>
          <w:szCs w:val="24"/>
        </w:rPr>
      </w:pPr>
    </w:p>
    <w:p w:rsidR="000475C7" w:rsidRPr="002A2754" w:rsidRDefault="000475C7" w:rsidP="00746D5D">
      <w:pPr>
        <w:shd w:val="clear" w:color="auto" w:fill="FFFFFF"/>
        <w:spacing w:after="240" w:line="360" w:lineRule="auto"/>
        <w:ind w:firstLine="851"/>
        <w:jc w:val="center"/>
        <w:rPr>
          <w:b/>
          <w:i/>
          <w:sz w:val="24"/>
          <w:szCs w:val="24"/>
        </w:rPr>
      </w:pPr>
      <w:r w:rsidRPr="002A2754">
        <w:rPr>
          <w:b/>
          <w:i/>
          <w:sz w:val="24"/>
          <w:szCs w:val="24"/>
        </w:rPr>
        <w:t>Список литературы</w:t>
      </w:r>
      <w:r w:rsidR="003034F5" w:rsidRPr="002A2754">
        <w:rPr>
          <w:b/>
          <w:i/>
          <w:sz w:val="24"/>
          <w:szCs w:val="24"/>
        </w:rPr>
        <w:t>:</w:t>
      </w:r>
    </w:p>
    <w:p w:rsidR="004A5DA4" w:rsidRPr="002A2754" w:rsidRDefault="004A5DA4" w:rsidP="007B66C9">
      <w:pPr>
        <w:shd w:val="clear" w:color="auto" w:fill="FFFFFF"/>
        <w:spacing w:line="360" w:lineRule="auto"/>
        <w:rPr>
          <w:i/>
          <w:sz w:val="24"/>
          <w:szCs w:val="24"/>
        </w:rPr>
      </w:pPr>
      <w:r w:rsidRPr="002A2754">
        <w:rPr>
          <w:i/>
          <w:sz w:val="24"/>
          <w:szCs w:val="24"/>
        </w:rPr>
        <w:t xml:space="preserve">             1.Мельникова О.В. Лего-конструирование 5-10 лет. Программа, занятия. Презентации в электронном приложении – Волгоград: Учитель;</w:t>
      </w:r>
    </w:p>
    <w:p w:rsidR="004A5DA4" w:rsidRPr="002A2754" w:rsidRDefault="004A5DA4" w:rsidP="007C3CE8">
      <w:pPr>
        <w:shd w:val="clear" w:color="auto" w:fill="FFFFFF"/>
        <w:spacing w:line="360" w:lineRule="auto"/>
        <w:ind w:firstLine="851"/>
        <w:rPr>
          <w:i/>
          <w:sz w:val="24"/>
          <w:szCs w:val="24"/>
        </w:rPr>
      </w:pPr>
      <w:r w:rsidRPr="002A2754">
        <w:rPr>
          <w:i/>
          <w:sz w:val="24"/>
          <w:szCs w:val="24"/>
        </w:rPr>
        <w:t>2.Комарова Л.Г. Строим из LEGO «ЛИНКА-ПРЕСС» – Москва, 2001.</w:t>
      </w:r>
    </w:p>
    <w:p w:rsidR="004A5DA4" w:rsidRPr="002A2754" w:rsidRDefault="004A5DA4" w:rsidP="007C3CE8">
      <w:pPr>
        <w:shd w:val="clear" w:color="auto" w:fill="FFFFFF"/>
        <w:spacing w:line="360" w:lineRule="auto"/>
        <w:ind w:firstLine="851"/>
        <w:rPr>
          <w:i/>
          <w:sz w:val="24"/>
          <w:szCs w:val="24"/>
        </w:rPr>
      </w:pPr>
      <w:r w:rsidRPr="002A2754">
        <w:rPr>
          <w:i/>
          <w:sz w:val="24"/>
          <w:szCs w:val="24"/>
        </w:rPr>
        <w:t>3.Куцакова Л.В. «Конструирование в детском саду</w:t>
      </w:r>
      <w:r w:rsidR="0017505C" w:rsidRPr="002A2754">
        <w:rPr>
          <w:i/>
          <w:sz w:val="24"/>
          <w:szCs w:val="24"/>
        </w:rPr>
        <w:t>»</w:t>
      </w:r>
      <w:r w:rsidRPr="002A2754">
        <w:rPr>
          <w:i/>
          <w:sz w:val="24"/>
          <w:szCs w:val="24"/>
        </w:rPr>
        <w:t xml:space="preserve">, </w:t>
      </w:r>
      <w:r w:rsidR="0017505C" w:rsidRPr="002A2754">
        <w:rPr>
          <w:i/>
          <w:sz w:val="24"/>
          <w:szCs w:val="24"/>
        </w:rPr>
        <w:t>М.,</w:t>
      </w:r>
      <w:r w:rsidRPr="002A2754">
        <w:rPr>
          <w:i/>
          <w:sz w:val="24"/>
          <w:szCs w:val="24"/>
        </w:rPr>
        <w:t xml:space="preserve"> МОЗАИКА-СИНТЕЗ, 2016г.-80с.</w:t>
      </w:r>
    </w:p>
    <w:p w:rsidR="004A5DA4" w:rsidRPr="002A2754" w:rsidRDefault="004A5DA4" w:rsidP="007C3CE8">
      <w:pPr>
        <w:shd w:val="clear" w:color="auto" w:fill="FFFFFF"/>
        <w:spacing w:line="360" w:lineRule="auto"/>
        <w:ind w:firstLine="851"/>
        <w:rPr>
          <w:i/>
          <w:sz w:val="24"/>
          <w:szCs w:val="24"/>
        </w:rPr>
      </w:pPr>
      <w:r w:rsidRPr="002A2754">
        <w:rPr>
          <w:i/>
          <w:sz w:val="24"/>
          <w:szCs w:val="24"/>
        </w:rPr>
        <w:t>4.Лусс Т.В. Формирование навыков конструктивно-игровой деятельности у детей с помощью LEGO. – Москва: Гуманитарный издательский центр ВЛАДОС, 2003.</w:t>
      </w:r>
    </w:p>
    <w:p w:rsidR="004A5DA4" w:rsidRPr="002A2754" w:rsidRDefault="004A5DA4" w:rsidP="007C3CE8">
      <w:pPr>
        <w:shd w:val="clear" w:color="auto" w:fill="FFFFFF"/>
        <w:spacing w:line="360" w:lineRule="auto"/>
        <w:ind w:firstLine="851"/>
        <w:rPr>
          <w:i/>
          <w:sz w:val="24"/>
          <w:szCs w:val="24"/>
        </w:rPr>
      </w:pPr>
      <w:r w:rsidRPr="002A2754">
        <w:rPr>
          <w:i/>
          <w:sz w:val="24"/>
          <w:szCs w:val="24"/>
        </w:rPr>
        <w:t>5.Лиштван З.В. Конструирование – Москва: «Просвещение», 1981.</w:t>
      </w:r>
    </w:p>
    <w:p w:rsidR="004A5DA4" w:rsidRPr="002A2754" w:rsidRDefault="004A5DA4" w:rsidP="007C3CE8">
      <w:pPr>
        <w:shd w:val="clear" w:color="auto" w:fill="FFFFFF"/>
        <w:spacing w:line="360" w:lineRule="auto"/>
        <w:ind w:firstLine="851"/>
        <w:rPr>
          <w:i/>
          <w:sz w:val="24"/>
          <w:szCs w:val="24"/>
        </w:rPr>
      </w:pPr>
      <w:r w:rsidRPr="002A2754">
        <w:rPr>
          <w:i/>
          <w:sz w:val="24"/>
          <w:szCs w:val="24"/>
        </w:rPr>
        <w:t>6.Парамонова Л.А. Детское творческое конструирование – Москва: Издательский дом «Карапуз», 1999.</w:t>
      </w:r>
    </w:p>
    <w:p w:rsidR="004A5DA4" w:rsidRPr="002A2754" w:rsidRDefault="004A5DA4" w:rsidP="007C3CE8">
      <w:pPr>
        <w:shd w:val="clear" w:color="auto" w:fill="FFFFFF"/>
        <w:spacing w:line="360" w:lineRule="auto"/>
        <w:ind w:firstLine="851"/>
        <w:rPr>
          <w:i/>
          <w:sz w:val="24"/>
          <w:szCs w:val="24"/>
        </w:rPr>
      </w:pPr>
      <w:r w:rsidRPr="002A2754">
        <w:rPr>
          <w:i/>
          <w:sz w:val="24"/>
          <w:szCs w:val="24"/>
        </w:rPr>
        <w:t>7.Фешина Е.В. «Лего конструирование в детском саду» Пособие для педагогов. – М.: изд. Сфера, 2011.</w:t>
      </w:r>
    </w:p>
    <w:p w:rsidR="001C7194" w:rsidRPr="002A2754" w:rsidRDefault="00716606" w:rsidP="007C3CE8">
      <w:pPr>
        <w:numPr>
          <w:ilvl w:val="0"/>
          <w:numId w:val="31"/>
        </w:numPr>
        <w:shd w:val="clear" w:color="auto" w:fill="FFFFFF"/>
        <w:spacing w:line="360" w:lineRule="auto"/>
        <w:ind w:left="0" w:firstLine="855"/>
        <w:rPr>
          <w:i/>
          <w:sz w:val="24"/>
          <w:szCs w:val="24"/>
        </w:rPr>
      </w:pPr>
      <w:r w:rsidRPr="002A2754">
        <w:rPr>
          <w:i/>
          <w:sz w:val="24"/>
          <w:szCs w:val="24"/>
        </w:rPr>
        <w:t xml:space="preserve">Ишмакова М.С. Конструирование в дошкольном образовании в </w:t>
      </w:r>
    </w:p>
    <w:p w:rsidR="00716606" w:rsidRPr="002A2754" w:rsidRDefault="00716606" w:rsidP="007C3CE8">
      <w:pPr>
        <w:shd w:val="clear" w:color="auto" w:fill="FFFFFF"/>
        <w:spacing w:line="360" w:lineRule="auto"/>
        <w:rPr>
          <w:i/>
          <w:sz w:val="24"/>
          <w:szCs w:val="24"/>
        </w:rPr>
      </w:pPr>
      <w:r w:rsidRPr="002A2754">
        <w:rPr>
          <w:i/>
          <w:sz w:val="24"/>
          <w:szCs w:val="24"/>
        </w:rPr>
        <w:t>условиях введения ФГОС Всероссийский учебно-методический центр образовательной робототехники. – М.: Изд.-полиграф центр «Маска», 2013.</w:t>
      </w:r>
    </w:p>
    <w:p w:rsidR="001C7194" w:rsidRPr="002A2754" w:rsidRDefault="001C7194" w:rsidP="007C3CE8">
      <w:pPr>
        <w:numPr>
          <w:ilvl w:val="0"/>
          <w:numId w:val="31"/>
        </w:numPr>
        <w:shd w:val="clear" w:color="auto" w:fill="FFFFFF"/>
        <w:spacing w:line="360" w:lineRule="auto"/>
        <w:ind w:left="0" w:firstLine="855"/>
        <w:rPr>
          <w:i/>
          <w:sz w:val="24"/>
          <w:szCs w:val="24"/>
        </w:rPr>
      </w:pPr>
      <w:r w:rsidRPr="002A2754">
        <w:rPr>
          <w:i/>
          <w:sz w:val="24"/>
          <w:szCs w:val="24"/>
        </w:rPr>
        <w:t xml:space="preserve">  Парамонова Л.А. «Теория и методика творческого конструирования в детском саду» М.;</w:t>
      </w:r>
      <w:r w:rsidR="0017505C" w:rsidRPr="002A2754">
        <w:rPr>
          <w:i/>
          <w:sz w:val="24"/>
          <w:szCs w:val="24"/>
        </w:rPr>
        <w:t xml:space="preserve"> </w:t>
      </w:r>
      <w:r w:rsidRPr="002A2754">
        <w:rPr>
          <w:i/>
          <w:sz w:val="24"/>
          <w:szCs w:val="24"/>
        </w:rPr>
        <w:t>Академия,2002г.-192с.</w:t>
      </w:r>
    </w:p>
    <w:p w:rsidR="001C7194" w:rsidRPr="002A2754" w:rsidRDefault="001C7194" w:rsidP="007C3CE8">
      <w:pPr>
        <w:numPr>
          <w:ilvl w:val="0"/>
          <w:numId w:val="31"/>
        </w:numPr>
        <w:shd w:val="clear" w:color="auto" w:fill="FFFFFF"/>
        <w:spacing w:line="360" w:lineRule="auto"/>
        <w:ind w:left="0" w:firstLine="855"/>
        <w:rPr>
          <w:i/>
          <w:sz w:val="24"/>
          <w:szCs w:val="24"/>
        </w:rPr>
      </w:pPr>
      <w:r w:rsidRPr="002A2754">
        <w:rPr>
          <w:i/>
          <w:sz w:val="24"/>
          <w:szCs w:val="24"/>
        </w:rPr>
        <w:t>Программное обеспечение LegoEgucationWegov1,2</w:t>
      </w:r>
    </w:p>
    <w:p w:rsidR="007B66C9" w:rsidRPr="002A2754" w:rsidRDefault="007B66C9" w:rsidP="0017505C">
      <w:pPr>
        <w:shd w:val="clear" w:color="auto" w:fill="FFFFFF"/>
        <w:spacing w:line="360" w:lineRule="auto"/>
        <w:jc w:val="both"/>
        <w:rPr>
          <w:sz w:val="24"/>
          <w:szCs w:val="24"/>
        </w:rPr>
      </w:pPr>
    </w:p>
    <w:p w:rsidR="000475C7" w:rsidRPr="002A2754" w:rsidRDefault="000475C7" w:rsidP="00746D5D">
      <w:pPr>
        <w:pStyle w:val="31"/>
        <w:spacing w:before="0" w:line="360" w:lineRule="auto"/>
        <w:ind w:firstLine="851"/>
        <w:rPr>
          <w:sz w:val="24"/>
          <w:szCs w:val="24"/>
        </w:rPr>
      </w:pPr>
      <w:r w:rsidRPr="002A2754">
        <w:rPr>
          <w:sz w:val="24"/>
          <w:szCs w:val="24"/>
        </w:rPr>
        <w:t>Предметно – развивающая среда и материально-техническое обеспечение Программы</w:t>
      </w:r>
    </w:p>
    <w:p w:rsidR="000475C7" w:rsidRPr="002A2754" w:rsidRDefault="000475C7" w:rsidP="007C3CE8">
      <w:pPr>
        <w:shd w:val="clear" w:color="auto" w:fill="FFFFFF"/>
        <w:spacing w:line="360" w:lineRule="auto"/>
        <w:ind w:firstLine="708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Организованная предметно – развивающая среда дошкольной организации в полном объеме стимулирует </w:t>
      </w:r>
      <w:r w:rsidR="00745575" w:rsidRPr="002A2754">
        <w:rPr>
          <w:sz w:val="24"/>
          <w:szCs w:val="24"/>
        </w:rPr>
        <w:t>художественно-эстетическую</w:t>
      </w:r>
      <w:r w:rsidRPr="002A2754">
        <w:rPr>
          <w:sz w:val="24"/>
          <w:szCs w:val="24"/>
        </w:rPr>
        <w:t xml:space="preserve"> активность </w:t>
      </w:r>
      <w:r w:rsidR="00745575" w:rsidRPr="002A2754">
        <w:rPr>
          <w:sz w:val="24"/>
          <w:szCs w:val="24"/>
        </w:rPr>
        <w:t>детей, присущее им желание творить</w:t>
      </w:r>
      <w:r w:rsidRPr="002A2754">
        <w:rPr>
          <w:sz w:val="24"/>
          <w:szCs w:val="24"/>
        </w:rPr>
        <w:t xml:space="preserve">, познавать, побуждать к </w:t>
      </w:r>
      <w:r w:rsidR="00745575" w:rsidRPr="002A2754">
        <w:rPr>
          <w:sz w:val="24"/>
          <w:szCs w:val="24"/>
        </w:rPr>
        <w:t>созданию нового</w:t>
      </w:r>
      <w:r w:rsidRPr="002A2754">
        <w:rPr>
          <w:sz w:val="24"/>
          <w:szCs w:val="24"/>
        </w:rPr>
        <w:t>. К</w:t>
      </w:r>
      <w:r w:rsidR="00745575" w:rsidRPr="002A2754">
        <w:rPr>
          <w:sz w:val="24"/>
          <w:szCs w:val="24"/>
        </w:rPr>
        <w:t>о</w:t>
      </w:r>
      <w:r w:rsidRPr="002A2754">
        <w:rPr>
          <w:sz w:val="24"/>
          <w:szCs w:val="24"/>
        </w:rPr>
        <w:t xml:space="preserve"> </w:t>
      </w:r>
      <w:r w:rsidR="00745575" w:rsidRPr="002A2754">
        <w:rPr>
          <w:sz w:val="24"/>
          <w:szCs w:val="24"/>
        </w:rPr>
        <w:t>всему</w:t>
      </w:r>
      <w:r w:rsidRPr="002A2754">
        <w:rPr>
          <w:sz w:val="24"/>
          <w:szCs w:val="24"/>
        </w:rPr>
        <w:t xml:space="preserve"> оборудованию</w:t>
      </w:r>
      <w:r w:rsidR="00745575" w:rsidRPr="002A2754">
        <w:rPr>
          <w:sz w:val="24"/>
          <w:szCs w:val="24"/>
        </w:rPr>
        <w:t xml:space="preserve"> и инструментам</w:t>
      </w:r>
      <w:r w:rsidRPr="002A2754">
        <w:rPr>
          <w:sz w:val="24"/>
          <w:szCs w:val="24"/>
        </w:rPr>
        <w:t xml:space="preserve"> предъявляются педагогические, эстетические и гигиенические требования. Температура воздуха в </w:t>
      </w:r>
      <w:r w:rsidR="00FE352F" w:rsidRPr="002A2754">
        <w:rPr>
          <w:sz w:val="24"/>
          <w:szCs w:val="24"/>
        </w:rPr>
        <w:t>помещении</w:t>
      </w:r>
      <w:r w:rsidRPr="002A2754">
        <w:rPr>
          <w:sz w:val="24"/>
          <w:szCs w:val="24"/>
        </w:rPr>
        <w:t xml:space="preserve"> составляет 18-20</w:t>
      </w:r>
      <w:r w:rsidRPr="002A2754">
        <w:rPr>
          <w:sz w:val="24"/>
          <w:szCs w:val="24"/>
          <w:vertAlign w:val="superscript"/>
        </w:rPr>
        <w:t xml:space="preserve">0 </w:t>
      </w:r>
      <w:r w:rsidRPr="002A2754">
        <w:rPr>
          <w:sz w:val="24"/>
          <w:szCs w:val="24"/>
        </w:rPr>
        <w:t xml:space="preserve">С.  </w:t>
      </w:r>
    </w:p>
    <w:p w:rsidR="000475C7" w:rsidRPr="002A2754" w:rsidRDefault="000475C7" w:rsidP="007C3CE8">
      <w:pPr>
        <w:spacing w:line="360" w:lineRule="auto"/>
        <w:ind w:firstLine="851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Подбор оборудования </w:t>
      </w:r>
      <w:r w:rsidR="00745575" w:rsidRPr="002A2754">
        <w:rPr>
          <w:sz w:val="24"/>
          <w:szCs w:val="24"/>
        </w:rPr>
        <w:t xml:space="preserve">и материалов </w:t>
      </w:r>
      <w:r w:rsidRPr="002A2754">
        <w:rPr>
          <w:sz w:val="24"/>
          <w:szCs w:val="24"/>
        </w:rPr>
        <w:t xml:space="preserve">определяется программными задачами. </w:t>
      </w:r>
      <w:r w:rsidRPr="002A2754">
        <w:rPr>
          <w:sz w:val="24"/>
          <w:szCs w:val="24"/>
        </w:rPr>
        <w:lastRenderedPageBreak/>
        <w:t xml:space="preserve">Размеры и масса инвентаря </w:t>
      </w:r>
      <w:r w:rsidR="0060493C" w:rsidRPr="002A2754">
        <w:rPr>
          <w:sz w:val="24"/>
          <w:szCs w:val="24"/>
        </w:rPr>
        <w:t>соответствуют</w:t>
      </w:r>
      <w:r w:rsidRPr="002A2754">
        <w:rPr>
          <w:sz w:val="24"/>
          <w:szCs w:val="24"/>
        </w:rPr>
        <w:t xml:space="preserve"> возрастным особенностям дошкольников; его количество определяется из расчёта активного участия всех детей в процессе занятий.</w:t>
      </w:r>
    </w:p>
    <w:p w:rsidR="0017505C" w:rsidRPr="002A2754" w:rsidRDefault="00FE352F" w:rsidP="0017505C">
      <w:pPr>
        <w:spacing w:line="360" w:lineRule="auto"/>
        <w:ind w:firstLine="708"/>
        <w:jc w:val="both"/>
        <w:rPr>
          <w:sz w:val="24"/>
          <w:szCs w:val="24"/>
        </w:rPr>
      </w:pPr>
      <w:r w:rsidRPr="002A2754">
        <w:rPr>
          <w:sz w:val="24"/>
          <w:szCs w:val="24"/>
        </w:rPr>
        <w:t xml:space="preserve">Помещение </w:t>
      </w:r>
      <w:r w:rsidR="000475C7" w:rsidRPr="002A2754">
        <w:rPr>
          <w:sz w:val="24"/>
          <w:szCs w:val="24"/>
        </w:rPr>
        <w:t>оснащен</w:t>
      </w:r>
      <w:r w:rsidRPr="002A2754">
        <w:rPr>
          <w:sz w:val="24"/>
          <w:szCs w:val="24"/>
        </w:rPr>
        <w:t>о</w:t>
      </w:r>
      <w:r w:rsidR="000475C7" w:rsidRPr="002A2754">
        <w:rPr>
          <w:sz w:val="24"/>
          <w:szCs w:val="24"/>
        </w:rPr>
        <w:t xml:space="preserve"> необходимым </w:t>
      </w:r>
      <w:r w:rsidR="00745575" w:rsidRPr="002A2754">
        <w:rPr>
          <w:sz w:val="24"/>
          <w:szCs w:val="24"/>
        </w:rPr>
        <w:t>оборудованием и материалами</w:t>
      </w:r>
      <w:r w:rsidR="000475C7" w:rsidRPr="002A2754">
        <w:rPr>
          <w:sz w:val="24"/>
          <w:szCs w:val="24"/>
        </w:rPr>
        <w:t>:</w:t>
      </w:r>
    </w:p>
    <w:p w:rsidR="000475C7" w:rsidRPr="002A2754" w:rsidRDefault="0017505C" w:rsidP="0017505C">
      <w:pPr>
        <w:shd w:val="clear" w:color="auto" w:fill="FFFFFF"/>
        <w:spacing w:line="360" w:lineRule="auto"/>
        <w:jc w:val="right"/>
        <w:rPr>
          <w:bCs/>
          <w:i/>
          <w:spacing w:val="-8"/>
          <w:sz w:val="24"/>
          <w:szCs w:val="24"/>
        </w:rPr>
      </w:pPr>
      <w:r w:rsidRPr="002A2754">
        <w:rPr>
          <w:bCs/>
          <w:i/>
          <w:spacing w:val="-8"/>
          <w:sz w:val="24"/>
          <w:szCs w:val="24"/>
        </w:rPr>
        <w:t>Таблица 4</w:t>
      </w:r>
    </w:p>
    <w:tbl>
      <w:tblPr>
        <w:tblW w:w="9442" w:type="dxa"/>
        <w:tblCellSpacing w:w="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786"/>
        <w:gridCol w:w="6948"/>
        <w:gridCol w:w="1708"/>
      </w:tblGrid>
      <w:tr w:rsidR="008A3084" w:rsidRPr="002A2754" w:rsidTr="00B566A5">
        <w:trPr>
          <w:trHeight w:val="144"/>
          <w:tblCellSpacing w:w="0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0475C7" w:rsidP="007C3CE8">
            <w:pPr>
              <w:spacing w:line="360" w:lineRule="auto"/>
              <w:jc w:val="both"/>
              <w:rPr>
                <w:rStyle w:val="af"/>
                <w:bCs/>
                <w:sz w:val="24"/>
                <w:szCs w:val="24"/>
              </w:rPr>
            </w:pPr>
            <w:r w:rsidRPr="002A2754">
              <w:rPr>
                <w:rStyle w:val="af"/>
                <w:bCs/>
                <w:sz w:val="24"/>
                <w:szCs w:val="24"/>
              </w:rPr>
              <w:t>№</w:t>
            </w:r>
          </w:p>
          <w:p w:rsidR="000475C7" w:rsidRPr="002A2754" w:rsidRDefault="000475C7" w:rsidP="007C3CE8">
            <w:pPr>
              <w:spacing w:line="360" w:lineRule="auto"/>
              <w:jc w:val="both"/>
              <w:rPr>
                <w:rStyle w:val="af"/>
                <w:bCs/>
                <w:sz w:val="24"/>
                <w:szCs w:val="24"/>
              </w:rPr>
            </w:pPr>
            <w:r w:rsidRPr="002A2754">
              <w:rPr>
                <w:rStyle w:val="af"/>
                <w:bCs/>
                <w:sz w:val="24"/>
                <w:szCs w:val="24"/>
              </w:rPr>
              <w:t>п/п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ind w:left="161"/>
              <w:jc w:val="both"/>
              <w:rPr>
                <w:sz w:val="24"/>
                <w:szCs w:val="24"/>
              </w:rPr>
            </w:pPr>
            <w:r w:rsidRPr="002A2754">
              <w:rPr>
                <w:rStyle w:val="af"/>
                <w:bCs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rStyle w:val="af"/>
                <w:bCs/>
                <w:sz w:val="24"/>
                <w:szCs w:val="24"/>
              </w:rPr>
              <w:t>Количество</w:t>
            </w:r>
          </w:p>
        </w:tc>
      </w:tr>
      <w:tr w:rsidR="008A3084" w:rsidRPr="002A2754" w:rsidTr="00B566A5">
        <w:trPr>
          <w:trHeight w:val="144"/>
          <w:tblCellSpacing w:w="0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0475C7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1.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745575" w:rsidP="007C3CE8">
            <w:pPr>
              <w:spacing w:line="360" w:lineRule="auto"/>
              <w:ind w:left="161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Столы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745575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3</w:t>
            </w:r>
          </w:p>
        </w:tc>
      </w:tr>
      <w:tr w:rsidR="008A3084" w:rsidRPr="002A2754" w:rsidTr="00B566A5">
        <w:trPr>
          <w:trHeight w:val="144"/>
          <w:tblCellSpacing w:w="0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0475C7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2.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745575" w:rsidP="007C3CE8">
            <w:pPr>
              <w:spacing w:line="360" w:lineRule="auto"/>
              <w:ind w:left="161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Стулья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1C7194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6</w:t>
            </w:r>
          </w:p>
        </w:tc>
      </w:tr>
      <w:tr w:rsidR="008A3084" w:rsidRPr="002A2754" w:rsidTr="00B566A5">
        <w:trPr>
          <w:trHeight w:val="144"/>
          <w:tblCellSpacing w:w="0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0475C7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3.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DB3587" w:rsidP="007C3CE8">
            <w:pPr>
              <w:spacing w:line="360" w:lineRule="auto"/>
              <w:ind w:left="161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Шкафы, ящики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DB3587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3</w:t>
            </w:r>
          </w:p>
        </w:tc>
      </w:tr>
      <w:tr w:rsidR="008A3084" w:rsidRPr="002A2754" w:rsidTr="00B566A5">
        <w:trPr>
          <w:trHeight w:val="144"/>
          <w:tblCellSpacing w:w="0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0475C7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4.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DB3587" w:rsidP="007C3CE8">
            <w:pPr>
              <w:spacing w:line="360" w:lineRule="auto"/>
              <w:ind w:left="161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Магнитная доска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745575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1</w:t>
            </w:r>
          </w:p>
        </w:tc>
      </w:tr>
      <w:tr w:rsidR="008A3084" w:rsidRPr="002A2754" w:rsidTr="0017505C">
        <w:trPr>
          <w:trHeight w:val="144"/>
          <w:tblCellSpacing w:w="0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0475C7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5.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17505C" w:rsidP="0017505C">
            <w:pPr>
              <w:spacing w:line="360" w:lineRule="auto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Наглядный материал</w:t>
            </w:r>
            <w:r w:rsidR="000223A6" w:rsidRPr="002A2754">
              <w:rPr>
                <w:sz w:val="24"/>
                <w:szCs w:val="24"/>
              </w:rPr>
              <w:t xml:space="preserve"> по темам учебного курса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7F642B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По количеству обучающихся</w:t>
            </w:r>
          </w:p>
        </w:tc>
      </w:tr>
      <w:tr w:rsidR="008A3084" w:rsidRPr="002A2754" w:rsidTr="00B566A5">
        <w:trPr>
          <w:trHeight w:val="144"/>
          <w:tblCellSpacing w:w="0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A5" w:rsidRPr="002A2754" w:rsidRDefault="00B566A5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6.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A5" w:rsidRPr="002A2754" w:rsidRDefault="00B566A5" w:rsidP="007C3CE8">
            <w:pPr>
              <w:spacing w:line="360" w:lineRule="auto"/>
              <w:ind w:left="161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Наборы лего- конструкторов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A5" w:rsidRPr="002A2754" w:rsidRDefault="00B566A5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6</w:t>
            </w:r>
          </w:p>
        </w:tc>
      </w:tr>
      <w:tr w:rsidR="008A3084" w:rsidRPr="002A2754" w:rsidTr="00B566A5">
        <w:trPr>
          <w:trHeight w:val="282"/>
          <w:tblCellSpacing w:w="0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A5" w:rsidRPr="002A2754" w:rsidRDefault="00B566A5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7.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A5" w:rsidRPr="002A2754" w:rsidRDefault="00B566A5" w:rsidP="007C3CE8">
            <w:pPr>
              <w:spacing w:line="360" w:lineRule="auto"/>
              <w:ind w:left="161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Схемы построек лего- моделей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A5" w:rsidRPr="002A2754" w:rsidRDefault="00B566A5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По количеству обучающихся</w:t>
            </w:r>
          </w:p>
        </w:tc>
      </w:tr>
      <w:tr w:rsidR="008A3084" w:rsidRPr="002A2754" w:rsidTr="00B566A5">
        <w:trPr>
          <w:trHeight w:val="250"/>
          <w:tblCellSpacing w:w="0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A5" w:rsidRPr="002A2754" w:rsidRDefault="00B566A5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8.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A5" w:rsidRPr="002A2754" w:rsidRDefault="00B566A5" w:rsidP="007C3CE8">
            <w:pPr>
              <w:spacing w:line="360" w:lineRule="auto"/>
              <w:ind w:left="161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Мелкие игрушки для обыгрывания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A5" w:rsidRPr="002A2754" w:rsidRDefault="00B566A5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По количеству обучающихся</w:t>
            </w:r>
          </w:p>
        </w:tc>
      </w:tr>
      <w:tr w:rsidR="008A3084" w:rsidRPr="002A2754" w:rsidTr="00B566A5">
        <w:trPr>
          <w:trHeight w:val="371"/>
          <w:tblCellSpacing w:w="0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A5" w:rsidRPr="002A2754" w:rsidRDefault="00B566A5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9.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A5" w:rsidRPr="002A2754" w:rsidRDefault="00B566A5" w:rsidP="007C3CE8">
            <w:pPr>
              <w:spacing w:line="360" w:lineRule="auto"/>
              <w:ind w:left="161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Демонстрационный материал: фотоальбомы, готовые образцы.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A5" w:rsidRPr="002A2754" w:rsidRDefault="00B566A5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20</w:t>
            </w:r>
          </w:p>
        </w:tc>
      </w:tr>
    </w:tbl>
    <w:p w:rsidR="000475C7" w:rsidRPr="002A2754" w:rsidRDefault="000475C7" w:rsidP="007C3CE8">
      <w:pPr>
        <w:pStyle w:val="a6"/>
        <w:spacing w:after="0" w:line="360" w:lineRule="auto"/>
        <w:ind w:firstLine="851"/>
        <w:jc w:val="both"/>
        <w:rPr>
          <w:spacing w:val="-6"/>
        </w:rPr>
      </w:pPr>
    </w:p>
    <w:p w:rsidR="0017505C" w:rsidRPr="002A2754" w:rsidRDefault="000475C7" w:rsidP="0017505C">
      <w:pPr>
        <w:pStyle w:val="a6"/>
        <w:spacing w:after="0" w:line="360" w:lineRule="auto"/>
        <w:ind w:firstLine="851"/>
        <w:jc w:val="both"/>
      </w:pPr>
      <w:r w:rsidRPr="002A2754">
        <w:rPr>
          <w:spacing w:val="-6"/>
        </w:rPr>
        <w:t xml:space="preserve">Особенностью </w:t>
      </w:r>
      <w:r w:rsidR="007F642B" w:rsidRPr="002A2754">
        <w:rPr>
          <w:spacing w:val="-6"/>
        </w:rPr>
        <w:t>Программы</w:t>
      </w:r>
      <w:r w:rsidRPr="002A2754">
        <w:rPr>
          <w:spacing w:val="-6"/>
        </w:rPr>
        <w:t xml:space="preserve"> является </w:t>
      </w:r>
      <w:r w:rsidRPr="002A2754">
        <w:t xml:space="preserve">положительный эмоциональный фон, который </w:t>
      </w:r>
      <w:r w:rsidR="007F642B" w:rsidRPr="002A2754">
        <w:t>обеспечивается</w:t>
      </w:r>
      <w:r w:rsidRPr="002A2754">
        <w:rPr>
          <w:spacing w:val="-9"/>
        </w:rPr>
        <w:t xml:space="preserve"> </w:t>
      </w:r>
      <w:r w:rsidR="007F642B" w:rsidRPr="002A2754">
        <w:rPr>
          <w:spacing w:val="-9"/>
        </w:rPr>
        <w:t>благодаря тщательному подбору</w:t>
      </w:r>
      <w:r w:rsidRPr="002A2754">
        <w:rPr>
          <w:spacing w:val="-9"/>
        </w:rPr>
        <w:t xml:space="preserve"> музыкального репертуара, умелым планированием </w:t>
      </w:r>
      <w:r w:rsidRPr="002A2754">
        <w:rPr>
          <w:spacing w:val="-3"/>
        </w:rPr>
        <w:t>занятия,</w:t>
      </w:r>
      <w:r w:rsidR="007F642B" w:rsidRPr="002A2754">
        <w:rPr>
          <w:spacing w:val="-3"/>
        </w:rPr>
        <w:t xml:space="preserve"> доброжелательным</w:t>
      </w:r>
      <w:r w:rsidRPr="002A2754">
        <w:rPr>
          <w:spacing w:val="-3"/>
        </w:rPr>
        <w:t xml:space="preserve"> отношением педагога к достижениям каждого ребенка. </w:t>
      </w:r>
      <w:r w:rsidRPr="002A2754">
        <w:t>Немаловажную роль в реализации данной Программы имеет наличие технических средств обучения:</w:t>
      </w:r>
    </w:p>
    <w:p w:rsidR="000475C7" w:rsidRPr="002A2754" w:rsidRDefault="0017505C" w:rsidP="0017505C">
      <w:pPr>
        <w:shd w:val="clear" w:color="auto" w:fill="FFFFFF"/>
        <w:spacing w:line="360" w:lineRule="auto"/>
        <w:jc w:val="right"/>
        <w:rPr>
          <w:bCs/>
          <w:i/>
          <w:spacing w:val="-8"/>
          <w:sz w:val="24"/>
          <w:szCs w:val="24"/>
        </w:rPr>
      </w:pPr>
      <w:r w:rsidRPr="002A2754">
        <w:rPr>
          <w:bCs/>
          <w:i/>
          <w:spacing w:val="-8"/>
          <w:sz w:val="24"/>
          <w:szCs w:val="24"/>
        </w:rPr>
        <w:t>Таблица 5</w:t>
      </w:r>
    </w:p>
    <w:tbl>
      <w:tblPr>
        <w:tblW w:w="9442" w:type="dxa"/>
        <w:tblCellSpacing w:w="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794"/>
        <w:gridCol w:w="7088"/>
        <w:gridCol w:w="1560"/>
      </w:tblGrid>
      <w:tr w:rsidR="008A3084" w:rsidRPr="002A2754">
        <w:trPr>
          <w:trHeight w:val="144"/>
          <w:tblCellSpacing w:w="0" w:type="dxa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0475C7" w:rsidP="007C3CE8">
            <w:pPr>
              <w:spacing w:line="360" w:lineRule="auto"/>
              <w:jc w:val="both"/>
              <w:rPr>
                <w:rStyle w:val="af"/>
                <w:bCs/>
                <w:sz w:val="24"/>
                <w:szCs w:val="24"/>
              </w:rPr>
            </w:pPr>
            <w:r w:rsidRPr="002A2754">
              <w:rPr>
                <w:rStyle w:val="af"/>
                <w:bCs/>
                <w:sz w:val="24"/>
                <w:szCs w:val="24"/>
              </w:rPr>
              <w:t>№</w:t>
            </w:r>
          </w:p>
          <w:p w:rsidR="000475C7" w:rsidRPr="002A2754" w:rsidRDefault="000475C7" w:rsidP="007C3CE8">
            <w:pPr>
              <w:spacing w:line="360" w:lineRule="auto"/>
              <w:jc w:val="both"/>
              <w:rPr>
                <w:rStyle w:val="af"/>
                <w:bCs/>
                <w:sz w:val="24"/>
                <w:szCs w:val="24"/>
              </w:rPr>
            </w:pPr>
            <w:r w:rsidRPr="002A2754">
              <w:rPr>
                <w:rStyle w:val="af"/>
                <w:bCs/>
                <w:sz w:val="24"/>
                <w:szCs w:val="24"/>
              </w:rPr>
              <w:t>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ind w:left="161"/>
              <w:jc w:val="both"/>
              <w:rPr>
                <w:sz w:val="24"/>
                <w:szCs w:val="24"/>
              </w:rPr>
            </w:pPr>
            <w:r w:rsidRPr="002A2754">
              <w:rPr>
                <w:rStyle w:val="af"/>
                <w:bCs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rStyle w:val="af"/>
                <w:bCs/>
                <w:sz w:val="24"/>
                <w:szCs w:val="24"/>
              </w:rPr>
              <w:t>Количество</w:t>
            </w:r>
          </w:p>
        </w:tc>
      </w:tr>
      <w:tr w:rsidR="008A3084" w:rsidRPr="002A2754">
        <w:trPr>
          <w:trHeight w:val="144"/>
          <w:tblCellSpacing w:w="0" w:type="dxa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0475C7" w:rsidP="007C3CE8">
            <w:pPr>
              <w:spacing w:line="360" w:lineRule="auto"/>
              <w:jc w:val="both"/>
              <w:rPr>
                <w:rStyle w:val="af"/>
                <w:bCs/>
                <w:iCs/>
                <w:sz w:val="24"/>
                <w:szCs w:val="24"/>
              </w:rPr>
            </w:pPr>
            <w:r w:rsidRPr="002A2754">
              <w:rPr>
                <w:rStyle w:val="af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ind w:left="161"/>
              <w:jc w:val="both"/>
              <w:rPr>
                <w:sz w:val="24"/>
                <w:szCs w:val="24"/>
              </w:rPr>
            </w:pPr>
            <w:r w:rsidRPr="002A2754">
              <w:rPr>
                <w:rStyle w:val="af"/>
                <w:bCs/>
                <w:iCs/>
                <w:sz w:val="24"/>
                <w:szCs w:val="24"/>
              </w:rPr>
              <w:t>Технические средства обучения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8A3084" w:rsidRPr="002A2754">
        <w:trPr>
          <w:trHeight w:val="144"/>
          <w:tblCellSpacing w:w="0" w:type="dxa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0475C7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1.1.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ind w:left="161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Музыкальный центр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1</w:t>
            </w:r>
          </w:p>
        </w:tc>
      </w:tr>
      <w:tr w:rsidR="008A3084" w:rsidRPr="002A2754">
        <w:trPr>
          <w:trHeight w:val="144"/>
          <w:tblCellSpacing w:w="0" w:type="dxa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0475C7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lastRenderedPageBreak/>
              <w:t>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ind w:left="161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Аудиозаписи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Аудиотека</w:t>
            </w:r>
          </w:p>
        </w:tc>
      </w:tr>
      <w:tr w:rsidR="008A3084" w:rsidRPr="002A2754">
        <w:trPr>
          <w:trHeight w:val="144"/>
          <w:tblCellSpacing w:w="0" w:type="dxa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0475C7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1.3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ind w:left="161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Мультимедийный компьютер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1</w:t>
            </w:r>
          </w:p>
        </w:tc>
      </w:tr>
      <w:tr w:rsidR="008A3084" w:rsidRPr="002A2754">
        <w:trPr>
          <w:trHeight w:val="144"/>
          <w:tblCellSpacing w:w="0" w:type="dxa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0475C7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1.4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ind w:left="161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Сканер, принтер, ксерокс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1</w:t>
            </w:r>
          </w:p>
        </w:tc>
      </w:tr>
      <w:tr w:rsidR="008A3084" w:rsidRPr="002A2754">
        <w:trPr>
          <w:trHeight w:val="144"/>
          <w:tblCellSpacing w:w="0" w:type="dxa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0475C7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1.5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ind w:left="161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Цифровая видеокамера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1</w:t>
            </w:r>
          </w:p>
        </w:tc>
      </w:tr>
      <w:tr w:rsidR="008A3084" w:rsidRPr="002A2754">
        <w:trPr>
          <w:trHeight w:val="144"/>
          <w:tblCellSpacing w:w="0" w:type="dxa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0475C7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1.6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ind w:left="161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Цифровая фотокамера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1</w:t>
            </w:r>
          </w:p>
        </w:tc>
      </w:tr>
      <w:tr w:rsidR="008A3084" w:rsidRPr="002A2754">
        <w:trPr>
          <w:trHeight w:val="144"/>
          <w:tblCellSpacing w:w="0" w:type="dxa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0475C7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1.7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ind w:left="161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Мультимедиапроектор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1</w:t>
            </w:r>
          </w:p>
        </w:tc>
      </w:tr>
      <w:tr w:rsidR="008A3084" w:rsidRPr="002A2754">
        <w:trPr>
          <w:trHeight w:val="144"/>
          <w:tblCellSpacing w:w="0" w:type="dxa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C7" w:rsidRPr="002A2754" w:rsidRDefault="000475C7" w:rsidP="007C3CE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1.8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ind w:left="161"/>
              <w:jc w:val="both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 xml:space="preserve">Экран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C7" w:rsidRPr="002A2754" w:rsidRDefault="000475C7" w:rsidP="007C3CE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A2754">
              <w:rPr>
                <w:sz w:val="24"/>
                <w:szCs w:val="24"/>
              </w:rPr>
              <w:t>1</w:t>
            </w:r>
          </w:p>
        </w:tc>
      </w:tr>
    </w:tbl>
    <w:p w:rsidR="007B66C9" w:rsidRPr="002A2754" w:rsidRDefault="007B66C9" w:rsidP="007C3CE8">
      <w:pPr>
        <w:shd w:val="clear" w:color="auto" w:fill="FFFFFF"/>
        <w:spacing w:line="360" w:lineRule="auto"/>
        <w:rPr>
          <w:b/>
          <w:sz w:val="24"/>
          <w:szCs w:val="24"/>
        </w:rPr>
      </w:pPr>
    </w:p>
    <w:p w:rsidR="001206AE" w:rsidRPr="002A2754" w:rsidRDefault="001206AE" w:rsidP="007B66C9">
      <w:pPr>
        <w:shd w:val="clear" w:color="auto" w:fill="FFFFFF"/>
        <w:spacing w:line="360" w:lineRule="auto"/>
        <w:ind w:firstLine="851"/>
        <w:jc w:val="center"/>
        <w:rPr>
          <w:b/>
          <w:spacing w:val="-9"/>
          <w:sz w:val="24"/>
          <w:szCs w:val="24"/>
        </w:rPr>
      </w:pPr>
      <w:r w:rsidRPr="002A2754">
        <w:rPr>
          <w:b/>
          <w:spacing w:val="-9"/>
          <w:sz w:val="24"/>
          <w:szCs w:val="24"/>
        </w:rPr>
        <w:t>Кадровое обеспечение реализации Программы</w:t>
      </w:r>
    </w:p>
    <w:p w:rsidR="001206AE" w:rsidRDefault="001206AE" w:rsidP="007C3CE8">
      <w:pPr>
        <w:spacing w:line="360" w:lineRule="auto"/>
        <w:ind w:firstLine="708"/>
        <w:jc w:val="both"/>
        <w:rPr>
          <w:spacing w:val="-9"/>
          <w:sz w:val="24"/>
          <w:szCs w:val="24"/>
        </w:rPr>
      </w:pPr>
      <w:r w:rsidRPr="002A2754">
        <w:rPr>
          <w:spacing w:val="-9"/>
          <w:sz w:val="24"/>
          <w:szCs w:val="24"/>
        </w:rPr>
        <w:t>Занятия по дополнительному образованию воспитанников осуществляет педагогический работник</w:t>
      </w:r>
      <w:r w:rsidR="0060493C">
        <w:rPr>
          <w:spacing w:val="-9"/>
          <w:sz w:val="24"/>
          <w:szCs w:val="24"/>
        </w:rPr>
        <w:t xml:space="preserve"> (воспитатель)</w:t>
      </w:r>
      <w:r w:rsidRPr="002A2754">
        <w:rPr>
          <w:spacing w:val="-9"/>
          <w:sz w:val="24"/>
          <w:szCs w:val="24"/>
        </w:rPr>
        <w:t xml:space="preserve"> — физическое лицо, которое состоит в трудовых, служебных отношениях с организацией, осуществляющей образовательную деятельность, и выполняет обязанности по обучению, воспитанию обучающихся и (или) организации образовательной деятельности (Федеральный закон от 29.12.2012 г. № 273-ФЗ «Об образовании в Российской Федерации», ст. 2, п. 21.).</w:t>
      </w:r>
    </w:p>
    <w:p w:rsidR="00C621A6" w:rsidRDefault="00C621A6" w:rsidP="00C621A6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Педагог, предоставляющий дополнительную образовательную услугу соответствует квалификационным характеристикам, которые установлены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образования»), утвержденном приказом Министерства здравоохранения и социального развития Российской Федерации от 26 августа 2010 г., № 761н (зарегистрирован Министерством юстиции Российской Федерации 6 октября 2010 г., регистрационный № 18638), с изменениями, внесенными приказом Министерства образования и науки Российской Федерации «Об утверждении федерального государственного образовательного стандарта дошкольного образования» от 17 октября 2013 г., № 1155 (зарегистрирован Министерством юстиции Российской Федерации 14 ноября 2013 г., регистрационный № 30384);</w:t>
      </w:r>
    </w:p>
    <w:p w:rsidR="00C621A6" w:rsidRDefault="00C621A6" w:rsidP="00C621A6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• систематически повышает свой профессиональный уровень.</w:t>
      </w:r>
    </w:p>
    <w:p w:rsidR="00C621A6" w:rsidRDefault="00C621A6" w:rsidP="00C621A6">
      <w:pPr>
        <w:spacing w:line="360" w:lineRule="auto"/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Непрерывность профессионального развития педагогического работника обеспечивается в процессе освоения им дополнительных профессиональных образовательных программ в установленном объеме, не реже чем каждые 3 года в </w:t>
      </w:r>
      <w:r>
        <w:rPr>
          <w:sz w:val="26"/>
          <w:szCs w:val="26"/>
        </w:rPr>
        <w:lastRenderedPageBreak/>
        <w:t>образовательных учреждениях, имеющих лицензию на право ведения данного вида образовательной деятельности.</w:t>
      </w:r>
    </w:p>
    <w:p w:rsidR="00C621A6" w:rsidRDefault="00C621A6" w:rsidP="00C621A6">
      <w:pPr>
        <w:spacing w:line="360" w:lineRule="auto"/>
        <w:ind w:firstLine="708"/>
        <w:rPr>
          <w:sz w:val="26"/>
          <w:szCs w:val="26"/>
        </w:rPr>
      </w:pPr>
      <w:r>
        <w:rPr>
          <w:sz w:val="26"/>
          <w:szCs w:val="26"/>
        </w:rPr>
        <w:t>У педагога сформированы профессиональные компетенции, необходимые для успешной реализации программы дополнительного образования.</w:t>
      </w:r>
    </w:p>
    <w:p w:rsidR="00C621A6" w:rsidRDefault="00C621A6" w:rsidP="00C621A6">
      <w:pPr>
        <w:spacing w:line="360" w:lineRule="auto"/>
        <w:ind w:firstLine="708"/>
        <w:rPr>
          <w:sz w:val="26"/>
          <w:szCs w:val="26"/>
        </w:rPr>
      </w:pPr>
      <w:r>
        <w:rPr>
          <w:sz w:val="26"/>
          <w:szCs w:val="26"/>
        </w:rPr>
        <w:t>Педагог умеет обеспечить развитие личности, мотивации и способностей детей в различных видах деятельности в их тесной взаимосвязи.</w:t>
      </w:r>
    </w:p>
    <w:p w:rsidR="00C621A6" w:rsidRPr="002A2754" w:rsidRDefault="00C621A6" w:rsidP="007C3CE8">
      <w:pPr>
        <w:spacing w:line="360" w:lineRule="auto"/>
        <w:ind w:firstLine="708"/>
        <w:jc w:val="both"/>
        <w:rPr>
          <w:spacing w:val="-9"/>
          <w:sz w:val="24"/>
          <w:szCs w:val="24"/>
        </w:rPr>
      </w:pPr>
    </w:p>
    <w:p w:rsidR="000475C7" w:rsidRPr="002A2754" w:rsidRDefault="000475C7" w:rsidP="0017505C">
      <w:pPr>
        <w:spacing w:line="360" w:lineRule="auto"/>
        <w:ind w:firstLine="708"/>
        <w:jc w:val="both"/>
        <w:rPr>
          <w:sz w:val="24"/>
          <w:szCs w:val="24"/>
        </w:rPr>
      </w:pPr>
    </w:p>
    <w:sectPr w:rsidR="000475C7" w:rsidRPr="002A2754" w:rsidSect="00C054A9">
      <w:footerReference w:type="even" r:id="rId9"/>
      <w:footerReference w:type="default" r:id="rId10"/>
      <w:pgSz w:w="11906" w:h="16838"/>
      <w:pgMar w:top="1134" w:right="850" w:bottom="1134" w:left="1701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C6E" w:rsidRDefault="00125C6E">
      <w:r>
        <w:separator/>
      </w:r>
    </w:p>
  </w:endnote>
  <w:endnote w:type="continuationSeparator" w:id="0">
    <w:p w:rsidR="00125C6E" w:rsidRDefault="00125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5C7" w:rsidRDefault="000475C7" w:rsidP="00DA3BE8">
    <w:pPr>
      <w:pStyle w:val="a7"/>
      <w:framePr w:wrap="auto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475C7" w:rsidRDefault="000475C7" w:rsidP="0098650E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93C" w:rsidRDefault="0060493C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4B0CE9" w:rsidRPr="004B0CE9">
      <w:rPr>
        <w:noProof/>
        <w:lang w:val="ru-RU"/>
      </w:rPr>
      <w:t>6</w:t>
    </w:r>
    <w:r>
      <w:fldChar w:fldCharType="end"/>
    </w:r>
  </w:p>
  <w:p w:rsidR="000475C7" w:rsidRDefault="000475C7" w:rsidP="0098650E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C6E" w:rsidRDefault="00125C6E">
      <w:r>
        <w:separator/>
      </w:r>
    </w:p>
  </w:footnote>
  <w:footnote w:type="continuationSeparator" w:id="0">
    <w:p w:rsidR="00125C6E" w:rsidRDefault="00125C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1F6831F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5EB71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AB4599"/>
    <w:multiLevelType w:val="hybridMultilevel"/>
    <w:tmpl w:val="92E28A06"/>
    <w:lvl w:ilvl="0" w:tplc="8388796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6667C8"/>
    <w:multiLevelType w:val="hybridMultilevel"/>
    <w:tmpl w:val="4496B5B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6A30A3"/>
    <w:multiLevelType w:val="hybridMultilevel"/>
    <w:tmpl w:val="70641E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05006BA"/>
    <w:multiLevelType w:val="hybridMultilevel"/>
    <w:tmpl w:val="96DE4904"/>
    <w:lvl w:ilvl="0" w:tplc="685AD6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5E26EC"/>
    <w:multiLevelType w:val="hybridMultilevel"/>
    <w:tmpl w:val="D3F047A2"/>
    <w:lvl w:ilvl="0" w:tplc="2EAE159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A60A16"/>
    <w:multiLevelType w:val="hybridMultilevel"/>
    <w:tmpl w:val="5314C04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732277"/>
    <w:multiLevelType w:val="multilevel"/>
    <w:tmpl w:val="D84C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F600ED"/>
    <w:multiLevelType w:val="hybridMultilevel"/>
    <w:tmpl w:val="698ECF28"/>
    <w:lvl w:ilvl="0" w:tplc="2EAE1594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B4553DA"/>
    <w:multiLevelType w:val="hybridMultilevel"/>
    <w:tmpl w:val="296EE0F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D31145F"/>
    <w:multiLevelType w:val="hybridMultilevel"/>
    <w:tmpl w:val="0A2EFCA8"/>
    <w:lvl w:ilvl="0" w:tplc="DACA0CB6">
      <w:start w:val="8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2">
    <w:nsid w:val="1EFF4E07"/>
    <w:multiLevelType w:val="hybridMultilevel"/>
    <w:tmpl w:val="59B6F90C"/>
    <w:lvl w:ilvl="0" w:tplc="2EAE159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F77498E"/>
    <w:multiLevelType w:val="hybridMultilevel"/>
    <w:tmpl w:val="136A2C14"/>
    <w:lvl w:ilvl="0" w:tplc="2EAE159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907DAA"/>
    <w:multiLevelType w:val="hybridMultilevel"/>
    <w:tmpl w:val="711A584C"/>
    <w:lvl w:ilvl="0" w:tplc="2EAE1594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91C4707"/>
    <w:multiLevelType w:val="hybridMultilevel"/>
    <w:tmpl w:val="52AAB3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3805A5"/>
    <w:multiLevelType w:val="hybridMultilevel"/>
    <w:tmpl w:val="99F24542"/>
    <w:lvl w:ilvl="0" w:tplc="2EAE159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49C7C4A"/>
    <w:multiLevelType w:val="hybridMultilevel"/>
    <w:tmpl w:val="FA401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331EF9"/>
    <w:multiLevelType w:val="hybridMultilevel"/>
    <w:tmpl w:val="BFACA29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66D30D1"/>
    <w:multiLevelType w:val="hybridMultilevel"/>
    <w:tmpl w:val="F2903F2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7A60D1F"/>
    <w:multiLevelType w:val="hybridMultilevel"/>
    <w:tmpl w:val="34144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C9461F"/>
    <w:multiLevelType w:val="hybridMultilevel"/>
    <w:tmpl w:val="C9822B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FEF06D9"/>
    <w:multiLevelType w:val="hybridMultilevel"/>
    <w:tmpl w:val="B1CC4B52"/>
    <w:lvl w:ilvl="0" w:tplc="2EAE159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0142DE"/>
    <w:multiLevelType w:val="hybridMultilevel"/>
    <w:tmpl w:val="074663A8"/>
    <w:lvl w:ilvl="0" w:tplc="2EAE159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5A40AA"/>
    <w:multiLevelType w:val="hybridMultilevel"/>
    <w:tmpl w:val="8D5A5568"/>
    <w:lvl w:ilvl="0" w:tplc="BB1E1F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6637E62"/>
    <w:multiLevelType w:val="multilevel"/>
    <w:tmpl w:val="8D1616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A52400"/>
    <w:multiLevelType w:val="multilevel"/>
    <w:tmpl w:val="A2169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93C48BC"/>
    <w:multiLevelType w:val="hybridMultilevel"/>
    <w:tmpl w:val="861675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02C67A3"/>
    <w:multiLevelType w:val="hybridMultilevel"/>
    <w:tmpl w:val="5C8CD0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3715128"/>
    <w:multiLevelType w:val="multilevel"/>
    <w:tmpl w:val="63485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626EAF"/>
    <w:multiLevelType w:val="hybridMultilevel"/>
    <w:tmpl w:val="210E9D3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72A3B6A"/>
    <w:multiLevelType w:val="multilevel"/>
    <w:tmpl w:val="FEDE3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8C55532"/>
    <w:multiLevelType w:val="hybridMultilevel"/>
    <w:tmpl w:val="5A805FF6"/>
    <w:lvl w:ilvl="0" w:tplc="685AD6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60757F3"/>
    <w:multiLevelType w:val="multilevel"/>
    <w:tmpl w:val="B76C5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728437A"/>
    <w:multiLevelType w:val="hybridMultilevel"/>
    <w:tmpl w:val="A4165340"/>
    <w:lvl w:ilvl="0" w:tplc="9D02F20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4D6ABE"/>
    <w:multiLevelType w:val="hybridMultilevel"/>
    <w:tmpl w:val="6C86EB42"/>
    <w:lvl w:ilvl="0" w:tplc="2EAE159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252C45"/>
    <w:multiLevelType w:val="hybridMultilevel"/>
    <w:tmpl w:val="2A84681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BD50E34"/>
    <w:multiLevelType w:val="hybridMultilevel"/>
    <w:tmpl w:val="0C0CA8E6"/>
    <w:lvl w:ilvl="0" w:tplc="685AD6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CD62357"/>
    <w:multiLevelType w:val="hybridMultilevel"/>
    <w:tmpl w:val="09F6A7F2"/>
    <w:lvl w:ilvl="0" w:tplc="5CFEDEF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00826E1"/>
    <w:multiLevelType w:val="hybridMultilevel"/>
    <w:tmpl w:val="637ADDE6"/>
    <w:lvl w:ilvl="0" w:tplc="774AB446">
      <w:numFmt w:val="bullet"/>
      <w:lvlText w:val="•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0">
    <w:nsid w:val="75603448"/>
    <w:multiLevelType w:val="hybridMultilevel"/>
    <w:tmpl w:val="D4EE6A9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59A7004"/>
    <w:multiLevelType w:val="multilevel"/>
    <w:tmpl w:val="3B0ED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69740DA"/>
    <w:multiLevelType w:val="hybridMultilevel"/>
    <w:tmpl w:val="FFF4E8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93E174B"/>
    <w:multiLevelType w:val="hybridMultilevel"/>
    <w:tmpl w:val="826E380A"/>
    <w:lvl w:ilvl="0" w:tplc="2EAE159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B205032"/>
    <w:multiLevelType w:val="multilevel"/>
    <w:tmpl w:val="B69A9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6410C9"/>
    <w:multiLevelType w:val="hybridMultilevel"/>
    <w:tmpl w:val="5A5CEFA6"/>
    <w:lvl w:ilvl="0" w:tplc="685AD6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33"/>
  </w:num>
  <w:num w:numId="7">
    <w:abstractNumId w:val="28"/>
  </w:num>
  <w:num w:numId="8">
    <w:abstractNumId w:val="25"/>
  </w:num>
  <w:num w:numId="9">
    <w:abstractNumId w:val="34"/>
  </w:num>
  <w:num w:numId="10">
    <w:abstractNumId w:val="1"/>
  </w:num>
  <w:num w:numId="11">
    <w:abstractNumId w:val="0"/>
  </w:num>
  <w:num w:numId="12">
    <w:abstractNumId w:val="19"/>
  </w:num>
  <w:num w:numId="13">
    <w:abstractNumId w:val="40"/>
  </w:num>
  <w:num w:numId="14">
    <w:abstractNumId w:val="7"/>
  </w:num>
  <w:num w:numId="15">
    <w:abstractNumId w:val="36"/>
  </w:num>
  <w:num w:numId="16">
    <w:abstractNumId w:val="18"/>
  </w:num>
  <w:num w:numId="17">
    <w:abstractNumId w:val="3"/>
  </w:num>
  <w:num w:numId="18">
    <w:abstractNumId w:val="30"/>
  </w:num>
  <w:num w:numId="19">
    <w:abstractNumId w:val="10"/>
  </w:num>
  <w:num w:numId="20">
    <w:abstractNumId w:val="32"/>
  </w:num>
  <w:num w:numId="21">
    <w:abstractNumId w:val="45"/>
  </w:num>
  <w:num w:numId="22">
    <w:abstractNumId w:val="37"/>
  </w:num>
  <w:num w:numId="23">
    <w:abstractNumId w:val="5"/>
  </w:num>
  <w:num w:numId="24">
    <w:abstractNumId w:val="17"/>
  </w:num>
  <w:num w:numId="25">
    <w:abstractNumId w:val="8"/>
  </w:num>
  <w:num w:numId="26">
    <w:abstractNumId w:val="31"/>
  </w:num>
  <w:num w:numId="27">
    <w:abstractNumId w:val="29"/>
  </w:num>
  <w:num w:numId="28">
    <w:abstractNumId w:val="41"/>
  </w:num>
  <w:num w:numId="29">
    <w:abstractNumId w:val="15"/>
  </w:num>
  <w:num w:numId="30">
    <w:abstractNumId w:val="44"/>
  </w:num>
  <w:num w:numId="31">
    <w:abstractNumId w:val="11"/>
  </w:num>
  <w:num w:numId="32">
    <w:abstractNumId w:val="13"/>
  </w:num>
  <w:num w:numId="33">
    <w:abstractNumId w:val="35"/>
  </w:num>
  <w:num w:numId="34">
    <w:abstractNumId w:val="2"/>
  </w:num>
  <w:num w:numId="35">
    <w:abstractNumId w:val="20"/>
  </w:num>
  <w:num w:numId="36">
    <w:abstractNumId w:val="12"/>
  </w:num>
  <w:num w:numId="37">
    <w:abstractNumId w:val="14"/>
  </w:num>
  <w:num w:numId="38">
    <w:abstractNumId w:val="39"/>
  </w:num>
  <w:num w:numId="39">
    <w:abstractNumId w:val="6"/>
  </w:num>
  <w:num w:numId="40">
    <w:abstractNumId w:val="42"/>
  </w:num>
  <w:num w:numId="41">
    <w:abstractNumId w:val="24"/>
  </w:num>
  <w:num w:numId="42">
    <w:abstractNumId w:val="9"/>
  </w:num>
  <w:num w:numId="43">
    <w:abstractNumId w:val="43"/>
  </w:num>
  <w:num w:numId="44">
    <w:abstractNumId w:val="16"/>
  </w:num>
  <w:num w:numId="45">
    <w:abstractNumId w:val="23"/>
  </w:num>
  <w:num w:numId="46">
    <w:abstractNumId w:val="2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0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DFE"/>
    <w:rsid w:val="00013ADD"/>
    <w:rsid w:val="0002168A"/>
    <w:rsid w:val="00021994"/>
    <w:rsid w:val="000223A6"/>
    <w:rsid w:val="000241A3"/>
    <w:rsid w:val="00032A87"/>
    <w:rsid w:val="00036DB5"/>
    <w:rsid w:val="00043890"/>
    <w:rsid w:val="00043A47"/>
    <w:rsid w:val="00044337"/>
    <w:rsid w:val="000475C7"/>
    <w:rsid w:val="00052301"/>
    <w:rsid w:val="00052F6D"/>
    <w:rsid w:val="00054F3A"/>
    <w:rsid w:val="0006184B"/>
    <w:rsid w:val="00062034"/>
    <w:rsid w:val="00071685"/>
    <w:rsid w:val="00090038"/>
    <w:rsid w:val="000A2634"/>
    <w:rsid w:val="000B0250"/>
    <w:rsid w:val="000B28AE"/>
    <w:rsid w:val="000B7069"/>
    <w:rsid w:val="000C6081"/>
    <w:rsid w:val="000C6A42"/>
    <w:rsid w:val="000D437A"/>
    <w:rsid w:val="000D5549"/>
    <w:rsid w:val="000D7AF0"/>
    <w:rsid w:val="000E3104"/>
    <w:rsid w:val="000E7DE8"/>
    <w:rsid w:val="000F5668"/>
    <w:rsid w:val="000F5E02"/>
    <w:rsid w:val="00101765"/>
    <w:rsid w:val="00103454"/>
    <w:rsid w:val="00110236"/>
    <w:rsid w:val="001102DE"/>
    <w:rsid w:val="00113C13"/>
    <w:rsid w:val="001206AE"/>
    <w:rsid w:val="001220AB"/>
    <w:rsid w:val="00125C6E"/>
    <w:rsid w:val="001435BE"/>
    <w:rsid w:val="00144571"/>
    <w:rsid w:val="00151DD8"/>
    <w:rsid w:val="00153EDC"/>
    <w:rsid w:val="00157CC0"/>
    <w:rsid w:val="00161DD0"/>
    <w:rsid w:val="0016486E"/>
    <w:rsid w:val="00164CDC"/>
    <w:rsid w:val="00166B7E"/>
    <w:rsid w:val="00172DDB"/>
    <w:rsid w:val="001732F6"/>
    <w:rsid w:val="0017505C"/>
    <w:rsid w:val="001807A2"/>
    <w:rsid w:val="001864AF"/>
    <w:rsid w:val="001A0429"/>
    <w:rsid w:val="001A0DBF"/>
    <w:rsid w:val="001A7EA2"/>
    <w:rsid w:val="001B11C0"/>
    <w:rsid w:val="001C3A56"/>
    <w:rsid w:val="001C7194"/>
    <w:rsid w:val="001C7777"/>
    <w:rsid w:val="001D3EAF"/>
    <w:rsid w:val="001D5B1B"/>
    <w:rsid w:val="001F0627"/>
    <w:rsid w:val="001F7FE2"/>
    <w:rsid w:val="002005DD"/>
    <w:rsid w:val="00201F6C"/>
    <w:rsid w:val="00202D32"/>
    <w:rsid w:val="00204E30"/>
    <w:rsid w:val="002153CE"/>
    <w:rsid w:val="0021620F"/>
    <w:rsid w:val="00230FCF"/>
    <w:rsid w:val="00232E05"/>
    <w:rsid w:val="0024372D"/>
    <w:rsid w:val="0024451D"/>
    <w:rsid w:val="00247BDC"/>
    <w:rsid w:val="00252368"/>
    <w:rsid w:val="00255AF0"/>
    <w:rsid w:val="002564CE"/>
    <w:rsid w:val="00264F88"/>
    <w:rsid w:val="0026640F"/>
    <w:rsid w:val="00266724"/>
    <w:rsid w:val="002709A6"/>
    <w:rsid w:val="002804B4"/>
    <w:rsid w:val="00283053"/>
    <w:rsid w:val="002843DD"/>
    <w:rsid w:val="002A2754"/>
    <w:rsid w:val="002A5F00"/>
    <w:rsid w:val="002C2058"/>
    <w:rsid w:val="002D1D9E"/>
    <w:rsid w:val="002D707B"/>
    <w:rsid w:val="002E441D"/>
    <w:rsid w:val="002E7A6A"/>
    <w:rsid w:val="003034F5"/>
    <w:rsid w:val="003122B7"/>
    <w:rsid w:val="00326B36"/>
    <w:rsid w:val="00332834"/>
    <w:rsid w:val="003376A1"/>
    <w:rsid w:val="00340C08"/>
    <w:rsid w:val="00340C6A"/>
    <w:rsid w:val="00341A40"/>
    <w:rsid w:val="003448EE"/>
    <w:rsid w:val="00361194"/>
    <w:rsid w:val="00362C03"/>
    <w:rsid w:val="00362D80"/>
    <w:rsid w:val="003658BC"/>
    <w:rsid w:val="0038048A"/>
    <w:rsid w:val="0038171F"/>
    <w:rsid w:val="003901CE"/>
    <w:rsid w:val="003912A4"/>
    <w:rsid w:val="003A4B9B"/>
    <w:rsid w:val="003A5C2F"/>
    <w:rsid w:val="003A7772"/>
    <w:rsid w:val="003B71D2"/>
    <w:rsid w:val="003B74C0"/>
    <w:rsid w:val="003C7C95"/>
    <w:rsid w:val="003D5050"/>
    <w:rsid w:val="003E3DFB"/>
    <w:rsid w:val="003F6095"/>
    <w:rsid w:val="00403F55"/>
    <w:rsid w:val="00405DE6"/>
    <w:rsid w:val="00416E13"/>
    <w:rsid w:val="00422B56"/>
    <w:rsid w:val="00422BE8"/>
    <w:rsid w:val="004303F6"/>
    <w:rsid w:val="00442AE7"/>
    <w:rsid w:val="00444FBF"/>
    <w:rsid w:val="00446EEC"/>
    <w:rsid w:val="00447F9D"/>
    <w:rsid w:val="004520B8"/>
    <w:rsid w:val="00461EB8"/>
    <w:rsid w:val="004703DC"/>
    <w:rsid w:val="00471756"/>
    <w:rsid w:val="004717FC"/>
    <w:rsid w:val="00474A57"/>
    <w:rsid w:val="0047773B"/>
    <w:rsid w:val="004952BA"/>
    <w:rsid w:val="00495A8B"/>
    <w:rsid w:val="0049629E"/>
    <w:rsid w:val="004A2C86"/>
    <w:rsid w:val="004A5DA4"/>
    <w:rsid w:val="004B0CE9"/>
    <w:rsid w:val="004B7D63"/>
    <w:rsid w:val="004C4E96"/>
    <w:rsid w:val="004C76F8"/>
    <w:rsid w:val="004D197D"/>
    <w:rsid w:val="004D7175"/>
    <w:rsid w:val="004E0745"/>
    <w:rsid w:val="004E1648"/>
    <w:rsid w:val="004E6A9D"/>
    <w:rsid w:val="004F64FA"/>
    <w:rsid w:val="004F700C"/>
    <w:rsid w:val="00510949"/>
    <w:rsid w:val="00512F0A"/>
    <w:rsid w:val="00513A10"/>
    <w:rsid w:val="00517C45"/>
    <w:rsid w:val="00522052"/>
    <w:rsid w:val="00532719"/>
    <w:rsid w:val="005415F8"/>
    <w:rsid w:val="00541D62"/>
    <w:rsid w:val="005430F9"/>
    <w:rsid w:val="00543450"/>
    <w:rsid w:val="00545E5D"/>
    <w:rsid w:val="00551E5A"/>
    <w:rsid w:val="0055383E"/>
    <w:rsid w:val="0056343F"/>
    <w:rsid w:val="005726E9"/>
    <w:rsid w:val="00586AA3"/>
    <w:rsid w:val="005909E1"/>
    <w:rsid w:val="0059659D"/>
    <w:rsid w:val="005A7A51"/>
    <w:rsid w:val="005B2435"/>
    <w:rsid w:val="005B310D"/>
    <w:rsid w:val="005B6139"/>
    <w:rsid w:val="005E7BAE"/>
    <w:rsid w:val="005F2C37"/>
    <w:rsid w:val="00602FAE"/>
    <w:rsid w:val="0060493C"/>
    <w:rsid w:val="00605F08"/>
    <w:rsid w:val="006110FE"/>
    <w:rsid w:val="006217F2"/>
    <w:rsid w:val="00635E11"/>
    <w:rsid w:val="00641A75"/>
    <w:rsid w:val="00646C4B"/>
    <w:rsid w:val="006545C8"/>
    <w:rsid w:val="0066255A"/>
    <w:rsid w:val="00662A48"/>
    <w:rsid w:val="00665917"/>
    <w:rsid w:val="00671516"/>
    <w:rsid w:val="006773D2"/>
    <w:rsid w:val="00680D05"/>
    <w:rsid w:val="0068165B"/>
    <w:rsid w:val="00682EB4"/>
    <w:rsid w:val="006841D6"/>
    <w:rsid w:val="006901E2"/>
    <w:rsid w:val="006B7717"/>
    <w:rsid w:val="006D1855"/>
    <w:rsid w:val="006D25DB"/>
    <w:rsid w:val="006D2CBF"/>
    <w:rsid w:val="006E4B97"/>
    <w:rsid w:val="006F5FCB"/>
    <w:rsid w:val="007006EB"/>
    <w:rsid w:val="007051B6"/>
    <w:rsid w:val="00712AFB"/>
    <w:rsid w:val="00716606"/>
    <w:rsid w:val="00721C13"/>
    <w:rsid w:val="0072312A"/>
    <w:rsid w:val="0072382F"/>
    <w:rsid w:val="00725BFB"/>
    <w:rsid w:val="00727071"/>
    <w:rsid w:val="007274B6"/>
    <w:rsid w:val="0073506E"/>
    <w:rsid w:val="00742073"/>
    <w:rsid w:val="00745575"/>
    <w:rsid w:val="00746D5D"/>
    <w:rsid w:val="00756F58"/>
    <w:rsid w:val="0076301F"/>
    <w:rsid w:val="00763876"/>
    <w:rsid w:val="00776270"/>
    <w:rsid w:val="00795E7E"/>
    <w:rsid w:val="007A5251"/>
    <w:rsid w:val="007B02F0"/>
    <w:rsid w:val="007B27D8"/>
    <w:rsid w:val="007B4EBD"/>
    <w:rsid w:val="007B66C9"/>
    <w:rsid w:val="007B6A56"/>
    <w:rsid w:val="007C1983"/>
    <w:rsid w:val="007C1B3C"/>
    <w:rsid w:val="007C2300"/>
    <w:rsid w:val="007C3710"/>
    <w:rsid w:val="007C3CE8"/>
    <w:rsid w:val="007C4C06"/>
    <w:rsid w:val="007D0D92"/>
    <w:rsid w:val="007D15EF"/>
    <w:rsid w:val="007D3444"/>
    <w:rsid w:val="007E3DC3"/>
    <w:rsid w:val="007F3505"/>
    <w:rsid w:val="007F642B"/>
    <w:rsid w:val="00810EBC"/>
    <w:rsid w:val="008119E0"/>
    <w:rsid w:val="008156EA"/>
    <w:rsid w:val="00823224"/>
    <w:rsid w:val="00827B22"/>
    <w:rsid w:val="008305F9"/>
    <w:rsid w:val="00833D23"/>
    <w:rsid w:val="00837430"/>
    <w:rsid w:val="008401B4"/>
    <w:rsid w:val="008459BA"/>
    <w:rsid w:val="00860462"/>
    <w:rsid w:val="008709B0"/>
    <w:rsid w:val="00884C89"/>
    <w:rsid w:val="00887685"/>
    <w:rsid w:val="00895F34"/>
    <w:rsid w:val="0089797D"/>
    <w:rsid w:val="008A10B8"/>
    <w:rsid w:val="008A3084"/>
    <w:rsid w:val="008B3540"/>
    <w:rsid w:val="008C0F1F"/>
    <w:rsid w:val="008D27E5"/>
    <w:rsid w:val="008E2E1A"/>
    <w:rsid w:val="008F2985"/>
    <w:rsid w:val="008F31A1"/>
    <w:rsid w:val="008F64E2"/>
    <w:rsid w:val="00900467"/>
    <w:rsid w:val="00907500"/>
    <w:rsid w:val="00907E93"/>
    <w:rsid w:val="009165BC"/>
    <w:rsid w:val="0092092B"/>
    <w:rsid w:val="009235D2"/>
    <w:rsid w:val="00923971"/>
    <w:rsid w:val="00931FEA"/>
    <w:rsid w:val="0093642E"/>
    <w:rsid w:val="0094118B"/>
    <w:rsid w:val="009425EB"/>
    <w:rsid w:val="00946776"/>
    <w:rsid w:val="00952976"/>
    <w:rsid w:val="009529CC"/>
    <w:rsid w:val="009626A0"/>
    <w:rsid w:val="00963C5E"/>
    <w:rsid w:val="00964F93"/>
    <w:rsid w:val="009746EF"/>
    <w:rsid w:val="0098650E"/>
    <w:rsid w:val="00991B02"/>
    <w:rsid w:val="00996785"/>
    <w:rsid w:val="009976F6"/>
    <w:rsid w:val="009A15C4"/>
    <w:rsid w:val="009A2F9A"/>
    <w:rsid w:val="009A6714"/>
    <w:rsid w:val="009B1197"/>
    <w:rsid w:val="009B261E"/>
    <w:rsid w:val="009B4921"/>
    <w:rsid w:val="009D2A16"/>
    <w:rsid w:val="009F1C05"/>
    <w:rsid w:val="00A11729"/>
    <w:rsid w:val="00A134DE"/>
    <w:rsid w:val="00A17DF5"/>
    <w:rsid w:val="00A206A3"/>
    <w:rsid w:val="00A216F4"/>
    <w:rsid w:val="00A22EB8"/>
    <w:rsid w:val="00A2474A"/>
    <w:rsid w:val="00A3493E"/>
    <w:rsid w:val="00A40C3F"/>
    <w:rsid w:val="00A40D88"/>
    <w:rsid w:val="00A429D7"/>
    <w:rsid w:val="00A42BA0"/>
    <w:rsid w:val="00A45DFE"/>
    <w:rsid w:val="00A533AC"/>
    <w:rsid w:val="00A54C00"/>
    <w:rsid w:val="00A6083F"/>
    <w:rsid w:val="00A65395"/>
    <w:rsid w:val="00A73BF5"/>
    <w:rsid w:val="00A74561"/>
    <w:rsid w:val="00A81510"/>
    <w:rsid w:val="00A83656"/>
    <w:rsid w:val="00A83E03"/>
    <w:rsid w:val="00A95F21"/>
    <w:rsid w:val="00AA08C6"/>
    <w:rsid w:val="00AA2F55"/>
    <w:rsid w:val="00AB1431"/>
    <w:rsid w:val="00AB50F4"/>
    <w:rsid w:val="00AC3E8E"/>
    <w:rsid w:val="00AC4451"/>
    <w:rsid w:val="00AD6D8A"/>
    <w:rsid w:val="00AD7969"/>
    <w:rsid w:val="00AE2B75"/>
    <w:rsid w:val="00AE2CE4"/>
    <w:rsid w:val="00AE49A2"/>
    <w:rsid w:val="00AF293C"/>
    <w:rsid w:val="00AF34CE"/>
    <w:rsid w:val="00AF5F6B"/>
    <w:rsid w:val="00AF7BA0"/>
    <w:rsid w:val="00B01DBF"/>
    <w:rsid w:val="00B0266A"/>
    <w:rsid w:val="00B028E0"/>
    <w:rsid w:val="00B04F8B"/>
    <w:rsid w:val="00B1539D"/>
    <w:rsid w:val="00B17A45"/>
    <w:rsid w:val="00B216B3"/>
    <w:rsid w:val="00B2543E"/>
    <w:rsid w:val="00B26AAD"/>
    <w:rsid w:val="00B27BA6"/>
    <w:rsid w:val="00B52203"/>
    <w:rsid w:val="00B54A71"/>
    <w:rsid w:val="00B566A5"/>
    <w:rsid w:val="00B57B83"/>
    <w:rsid w:val="00B62658"/>
    <w:rsid w:val="00B80655"/>
    <w:rsid w:val="00B80815"/>
    <w:rsid w:val="00B838A6"/>
    <w:rsid w:val="00B8560D"/>
    <w:rsid w:val="00B961C8"/>
    <w:rsid w:val="00BA0F9F"/>
    <w:rsid w:val="00BA2D2B"/>
    <w:rsid w:val="00BA2F65"/>
    <w:rsid w:val="00BA7721"/>
    <w:rsid w:val="00BC1EDE"/>
    <w:rsid w:val="00BD73BC"/>
    <w:rsid w:val="00BE2A5D"/>
    <w:rsid w:val="00BE3620"/>
    <w:rsid w:val="00BF64AB"/>
    <w:rsid w:val="00BF6F9A"/>
    <w:rsid w:val="00C012AA"/>
    <w:rsid w:val="00C0169E"/>
    <w:rsid w:val="00C054A9"/>
    <w:rsid w:val="00C171E3"/>
    <w:rsid w:val="00C220BF"/>
    <w:rsid w:val="00C2215D"/>
    <w:rsid w:val="00C23BCD"/>
    <w:rsid w:val="00C2525C"/>
    <w:rsid w:val="00C254DC"/>
    <w:rsid w:val="00C2629C"/>
    <w:rsid w:val="00C30918"/>
    <w:rsid w:val="00C32455"/>
    <w:rsid w:val="00C33B89"/>
    <w:rsid w:val="00C43BE9"/>
    <w:rsid w:val="00C46CDB"/>
    <w:rsid w:val="00C46EAE"/>
    <w:rsid w:val="00C612E3"/>
    <w:rsid w:val="00C621A6"/>
    <w:rsid w:val="00C72D4A"/>
    <w:rsid w:val="00C73FB4"/>
    <w:rsid w:val="00C81082"/>
    <w:rsid w:val="00C84A71"/>
    <w:rsid w:val="00C866DA"/>
    <w:rsid w:val="00C940B8"/>
    <w:rsid w:val="00CA4A5F"/>
    <w:rsid w:val="00CA610B"/>
    <w:rsid w:val="00CB0037"/>
    <w:rsid w:val="00CC5DD4"/>
    <w:rsid w:val="00CD10D3"/>
    <w:rsid w:val="00CE08AA"/>
    <w:rsid w:val="00CF0C2D"/>
    <w:rsid w:val="00D01D56"/>
    <w:rsid w:val="00D20FA4"/>
    <w:rsid w:val="00D21AD3"/>
    <w:rsid w:val="00D308FC"/>
    <w:rsid w:val="00D30D6E"/>
    <w:rsid w:val="00D40B3B"/>
    <w:rsid w:val="00D55956"/>
    <w:rsid w:val="00D64AC2"/>
    <w:rsid w:val="00D66527"/>
    <w:rsid w:val="00D72AEB"/>
    <w:rsid w:val="00D76CB4"/>
    <w:rsid w:val="00D80830"/>
    <w:rsid w:val="00D83433"/>
    <w:rsid w:val="00D906A1"/>
    <w:rsid w:val="00D95983"/>
    <w:rsid w:val="00D96822"/>
    <w:rsid w:val="00DA1B48"/>
    <w:rsid w:val="00DA3BE8"/>
    <w:rsid w:val="00DA4684"/>
    <w:rsid w:val="00DB0D12"/>
    <w:rsid w:val="00DB2616"/>
    <w:rsid w:val="00DB3587"/>
    <w:rsid w:val="00DB4103"/>
    <w:rsid w:val="00DB69BD"/>
    <w:rsid w:val="00DB76C8"/>
    <w:rsid w:val="00DC3E7D"/>
    <w:rsid w:val="00DD2A64"/>
    <w:rsid w:val="00DD4B21"/>
    <w:rsid w:val="00DD537F"/>
    <w:rsid w:val="00DD761C"/>
    <w:rsid w:val="00DE0F17"/>
    <w:rsid w:val="00DE168F"/>
    <w:rsid w:val="00DE6D6B"/>
    <w:rsid w:val="00E04B83"/>
    <w:rsid w:val="00E051FC"/>
    <w:rsid w:val="00E0769B"/>
    <w:rsid w:val="00E1206D"/>
    <w:rsid w:val="00E12524"/>
    <w:rsid w:val="00E13909"/>
    <w:rsid w:val="00E13BDE"/>
    <w:rsid w:val="00E23E18"/>
    <w:rsid w:val="00E24801"/>
    <w:rsid w:val="00E2573A"/>
    <w:rsid w:val="00E304F4"/>
    <w:rsid w:val="00E313D0"/>
    <w:rsid w:val="00E337FC"/>
    <w:rsid w:val="00E45678"/>
    <w:rsid w:val="00E46DAE"/>
    <w:rsid w:val="00E57408"/>
    <w:rsid w:val="00E57C86"/>
    <w:rsid w:val="00E60719"/>
    <w:rsid w:val="00E65131"/>
    <w:rsid w:val="00E655D6"/>
    <w:rsid w:val="00E71439"/>
    <w:rsid w:val="00E74968"/>
    <w:rsid w:val="00E75793"/>
    <w:rsid w:val="00E75C44"/>
    <w:rsid w:val="00E80439"/>
    <w:rsid w:val="00E8457F"/>
    <w:rsid w:val="00E95681"/>
    <w:rsid w:val="00EA0672"/>
    <w:rsid w:val="00EA4CEA"/>
    <w:rsid w:val="00EB3ABC"/>
    <w:rsid w:val="00EB500B"/>
    <w:rsid w:val="00EB7AFE"/>
    <w:rsid w:val="00EC012F"/>
    <w:rsid w:val="00EC1E10"/>
    <w:rsid w:val="00ED0BB6"/>
    <w:rsid w:val="00ED1CC1"/>
    <w:rsid w:val="00ED3CB2"/>
    <w:rsid w:val="00EE314F"/>
    <w:rsid w:val="00EF7662"/>
    <w:rsid w:val="00F14F25"/>
    <w:rsid w:val="00F161D7"/>
    <w:rsid w:val="00F16F76"/>
    <w:rsid w:val="00F174A4"/>
    <w:rsid w:val="00F241B0"/>
    <w:rsid w:val="00F453F4"/>
    <w:rsid w:val="00F578C1"/>
    <w:rsid w:val="00F60FF7"/>
    <w:rsid w:val="00F6670E"/>
    <w:rsid w:val="00F700F2"/>
    <w:rsid w:val="00F701B6"/>
    <w:rsid w:val="00F732BC"/>
    <w:rsid w:val="00F74A42"/>
    <w:rsid w:val="00F8094F"/>
    <w:rsid w:val="00F81667"/>
    <w:rsid w:val="00F9655B"/>
    <w:rsid w:val="00FA0890"/>
    <w:rsid w:val="00FA37F8"/>
    <w:rsid w:val="00FA44A5"/>
    <w:rsid w:val="00FA5679"/>
    <w:rsid w:val="00FB03F2"/>
    <w:rsid w:val="00FB36F8"/>
    <w:rsid w:val="00FB3A8C"/>
    <w:rsid w:val="00FC623E"/>
    <w:rsid w:val="00FD193B"/>
    <w:rsid w:val="00FD6641"/>
    <w:rsid w:val="00FE1596"/>
    <w:rsid w:val="00FE20EE"/>
    <w:rsid w:val="00FE352F"/>
    <w:rsid w:val="00FE4C50"/>
    <w:rsid w:val="00FE5CF4"/>
    <w:rsid w:val="00FE75F5"/>
    <w:rsid w:val="00FF23F1"/>
    <w:rsid w:val="00FF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AA804FF8-54C0-49D8-B875-FB59B5452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er" w:locked="1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(Web)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51DD8"/>
    <w:pPr>
      <w:widowControl w:val="0"/>
      <w:autoSpaceDE w:val="0"/>
      <w:autoSpaceDN w:val="0"/>
      <w:adjustRightInd w:val="0"/>
    </w:pPr>
  </w:style>
  <w:style w:type="paragraph" w:styleId="1">
    <w:name w:val="heading 1"/>
    <w:basedOn w:val="a0"/>
    <w:next w:val="a0"/>
    <w:qFormat/>
    <w:rsid w:val="003448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0"/>
    <w:next w:val="a0"/>
    <w:qFormat/>
    <w:rsid w:val="003448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qFormat/>
    <w:rsid w:val="003448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3448E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3448E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Normal (Web)"/>
    <w:aliases w:val="Обычный (веб) Знак"/>
    <w:basedOn w:val="a0"/>
    <w:link w:val="10"/>
    <w:rsid w:val="00CF0C2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5">
    <w:name w:val="Table Grid"/>
    <w:basedOn w:val="a2"/>
    <w:rsid w:val="00CF0C2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0"/>
    <w:rsid w:val="00823224"/>
    <w:pPr>
      <w:widowControl/>
      <w:autoSpaceDE/>
      <w:autoSpaceDN/>
      <w:adjustRightInd/>
      <w:spacing w:after="120"/>
    </w:pPr>
    <w:rPr>
      <w:sz w:val="24"/>
      <w:szCs w:val="24"/>
    </w:rPr>
  </w:style>
  <w:style w:type="paragraph" w:styleId="21">
    <w:name w:val="Body Text 2"/>
    <w:basedOn w:val="a0"/>
    <w:rsid w:val="005415F8"/>
    <w:pPr>
      <w:spacing w:after="120" w:line="480" w:lineRule="auto"/>
    </w:pPr>
  </w:style>
  <w:style w:type="paragraph" w:styleId="a7">
    <w:name w:val="footer"/>
    <w:basedOn w:val="a0"/>
    <w:link w:val="a8"/>
    <w:uiPriority w:val="99"/>
    <w:rsid w:val="0098650E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9">
    <w:name w:val="page number"/>
    <w:rsid w:val="0098650E"/>
    <w:rPr>
      <w:rFonts w:cs="Times New Roman"/>
    </w:rPr>
  </w:style>
  <w:style w:type="paragraph" w:styleId="aa">
    <w:name w:val="header"/>
    <w:basedOn w:val="a0"/>
    <w:rsid w:val="00BF64AB"/>
    <w:pPr>
      <w:tabs>
        <w:tab w:val="center" w:pos="4677"/>
        <w:tab w:val="right" w:pos="9355"/>
      </w:tabs>
    </w:pPr>
  </w:style>
  <w:style w:type="character" w:customStyle="1" w:styleId="10">
    <w:name w:val="Обычный (веб) Знак1"/>
    <w:aliases w:val="Обычный (веб) Знак Знак"/>
    <w:link w:val="a4"/>
    <w:locked/>
    <w:rsid w:val="00BF64AB"/>
    <w:rPr>
      <w:rFonts w:cs="Times New Roman"/>
      <w:sz w:val="24"/>
      <w:szCs w:val="24"/>
      <w:lang w:val="ru-RU" w:eastAsia="ru-RU" w:bidi="ar-SA"/>
    </w:rPr>
  </w:style>
  <w:style w:type="paragraph" w:styleId="ab">
    <w:name w:val="List"/>
    <w:basedOn w:val="a0"/>
    <w:rsid w:val="003448EE"/>
    <w:pPr>
      <w:ind w:left="283" w:hanging="283"/>
    </w:pPr>
  </w:style>
  <w:style w:type="paragraph" w:styleId="22">
    <w:name w:val="List 2"/>
    <w:basedOn w:val="a0"/>
    <w:rsid w:val="003448EE"/>
    <w:pPr>
      <w:ind w:left="566" w:hanging="283"/>
    </w:pPr>
  </w:style>
  <w:style w:type="paragraph" w:styleId="30">
    <w:name w:val="List 3"/>
    <w:basedOn w:val="a0"/>
    <w:rsid w:val="003448EE"/>
    <w:pPr>
      <w:ind w:left="849" w:hanging="283"/>
    </w:pPr>
  </w:style>
  <w:style w:type="paragraph" w:styleId="40">
    <w:name w:val="List 4"/>
    <w:basedOn w:val="a0"/>
    <w:rsid w:val="003448EE"/>
    <w:pPr>
      <w:ind w:left="1132" w:hanging="283"/>
    </w:pPr>
  </w:style>
  <w:style w:type="paragraph" w:styleId="a">
    <w:name w:val="List Bullet"/>
    <w:basedOn w:val="a0"/>
    <w:autoRedefine/>
    <w:rsid w:val="003448EE"/>
    <w:pPr>
      <w:numPr>
        <w:numId w:val="10"/>
      </w:numPr>
    </w:pPr>
  </w:style>
  <w:style w:type="paragraph" w:styleId="2">
    <w:name w:val="List Bullet 2"/>
    <w:basedOn w:val="a0"/>
    <w:autoRedefine/>
    <w:rsid w:val="003448EE"/>
    <w:pPr>
      <w:numPr>
        <w:numId w:val="11"/>
      </w:numPr>
    </w:pPr>
  </w:style>
  <w:style w:type="paragraph" w:styleId="ac">
    <w:name w:val="List Continue"/>
    <w:basedOn w:val="a0"/>
    <w:rsid w:val="003448EE"/>
    <w:pPr>
      <w:spacing w:after="120"/>
      <w:ind w:left="283"/>
    </w:pPr>
  </w:style>
  <w:style w:type="paragraph" w:styleId="ad">
    <w:name w:val="Body Text Indent"/>
    <w:basedOn w:val="a0"/>
    <w:rsid w:val="003448EE"/>
    <w:pPr>
      <w:spacing w:after="120"/>
      <w:ind w:left="283"/>
    </w:pPr>
  </w:style>
  <w:style w:type="paragraph" w:customStyle="1" w:styleId="31">
    <w:name w:val="Заголовок 3+"/>
    <w:basedOn w:val="a0"/>
    <w:rsid w:val="007051B6"/>
    <w:pPr>
      <w:overflowPunct w:val="0"/>
      <w:spacing w:before="240"/>
      <w:jc w:val="center"/>
    </w:pPr>
    <w:rPr>
      <w:rFonts w:eastAsia="SimSun"/>
      <w:b/>
      <w:sz w:val="28"/>
    </w:rPr>
  </w:style>
  <w:style w:type="character" w:styleId="ae">
    <w:name w:val="Emphasis"/>
    <w:qFormat/>
    <w:rsid w:val="007051B6"/>
    <w:rPr>
      <w:rFonts w:cs="Times New Roman"/>
      <w:i/>
    </w:rPr>
  </w:style>
  <w:style w:type="character" w:styleId="af">
    <w:name w:val="Strong"/>
    <w:qFormat/>
    <w:rsid w:val="007051B6"/>
    <w:rPr>
      <w:rFonts w:cs="Times New Roman"/>
      <w:b/>
    </w:rPr>
  </w:style>
  <w:style w:type="paragraph" w:customStyle="1" w:styleId="Default">
    <w:name w:val="Default"/>
    <w:rsid w:val="00C23BC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0">
    <w:name w:val="Hyperlink"/>
    <w:rsid w:val="00A6083F"/>
    <w:rPr>
      <w:rFonts w:cs="Times New Roman"/>
      <w:color w:val="0000FF"/>
      <w:u w:val="single"/>
    </w:rPr>
  </w:style>
  <w:style w:type="paragraph" w:customStyle="1" w:styleId="c1">
    <w:name w:val="c1"/>
    <w:basedOn w:val="a0"/>
    <w:rsid w:val="00665917"/>
    <w:pPr>
      <w:widowControl/>
      <w:autoSpaceDE/>
      <w:autoSpaceDN/>
      <w:adjustRightInd/>
      <w:spacing w:before="60" w:after="60"/>
    </w:pPr>
    <w:rPr>
      <w:sz w:val="24"/>
      <w:szCs w:val="24"/>
    </w:rPr>
  </w:style>
  <w:style w:type="character" w:customStyle="1" w:styleId="c2">
    <w:name w:val="c2"/>
    <w:rsid w:val="00665917"/>
    <w:rPr>
      <w:rFonts w:cs="Times New Roman"/>
    </w:rPr>
  </w:style>
  <w:style w:type="character" w:customStyle="1" w:styleId="a8">
    <w:name w:val="Нижний колонтитул Знак"/>
    <w:link w:val="a7"/>
    <w:uiPriority w:val="99"/>
    <w:locked/>
    <w:rsid w:val="00EA0672"/>
    <w:rPr>
      <w:rFonts w:cs="Times New Roman"/>
    </w:rPr>
  </w:style>
  <w:style w:type="paragraph" w:customStyle="1" w:styleId="NoSpacing">
    <w:name w:val="No Spacing"/>
    <w:link w:val="NoSpacingChar"/>
    <w:rsid w:val="00EA0672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NoSpacing"/>
    <w:locked/>
    <w:rsid w:val="00EA0672"/>
    <w:rPr>
      <w:rFonts w:ascii="Calibri" w:hAnsi="Calibri"/>
      <w:sz w:val="22"/>
      <w:szCs w:val="22"/>
      <w:lang w:val="ru-RU" w:eastAsia="en-US" w:bidi="ar-SA"/>
    </w:rPr>
  </w:style>
  <w:style w:type="paragraph" w:styleId="af1">
    <w:name w:val="Balloon Text"/>
    <w:basedOn w:val="a0"/>
    <w:link w:val="af2"/>
    <w:semiHidden/>
    <w:rsid w:val="00EA0672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link w:val="af1"/>
    <w:locked/>
    <w:rsid w:val="00EA0672"/>
    <w:rPr>
      <w:rFonts w:ascii="Tahoma" w:hAnsi="Tahoma" w:cs="Tahoma"/>
      <w:sz w:val="16"/>
      <w:szCs w:val="16"/>
    </w:rPr>
  </w:style>
  <w:style w:type="paragraph" w:customStyle="1" w:styleId="nospacing0">
    <w:name w:val="nospacing"/>
    <w:basedOn w:val="a0"/>
    <w:rsid w:val="002843DD"/>
    <w:pPr>
      <w:widowControl/>
      <w:autoSpaceDE/>
      <w:autoSpaceDN/>
      <w:adjustRightInd/>
      <w:spacing w:before="30" w:after="30"/>
    </w:pPr>
  </w:style>
  <w:style w:type="paragraph" w:customStyle="1" w:styleId="c11">
    <w:name w:val="c11"/>
    <w:basedOn w:val="a0"/>
    <w:rsid w:val="005B6139"/>
    <w:pPr>
      <w:widowControl/>
      <w:autoSpaceDE/>
      <w:autoSpaceDN/>
      <w:adjustRightInd/>
      <w:spacing w:before="60" w:after="60"/>
    </w:pPr>
    <w:rPr>
      <w:sz w:val="24"/>
      <w:szCs w:val="24"/>
    </w:rPr>
  </w:style>
  <w:style w:type="character" w:customStyle="1" w:styleId="c18">
    <w:name w:val="c18"/>
    <w:basedOn w:val="a1"/>
    <w:rsid w:val="005B6139"/>
  </w:style>
  <w:style w:type="paragraph" w:customStyle="1" w:styleId="c10">
    <w:name w:val="c10"/>
    <w:basedOn w:val="a0"/>
    <w:rsid w:val="005B6139"/>
    <w:pPr>
      <w:widowControl/>
      <w:autoSpaceDE/>
      <w:autoSpaceDN/>
      <w:adjustRightInd/>
      <w:spacing w:before="60" w:after="6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">
          <w:marLeft w:val="15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">
                  <w:marLeft w:val="0"/>
                  <w:marRight w:val="0"/>
                  <w:marTop w:val="0"/>
                  <w:marBottom w:val="0"/>
                  <w:divBdr>
                    <w:top w:val="single" w:sz="8" w:space="2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">
                                                          <w:marLeft w:val="100"/>
                                                          <w:marRight w:val="1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5" w:color="666666"/>
                                                                                                <w:left w:val="dotted" w:sz="4" w:space="5" w:color="666666"/>
                                                                                                <w:bottom w:val="dotted" w:sz="4" w:space="5" w:color="666666"/>
                                                                                                <w:right w:val="dotted" w:sz="4" w:space="5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5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4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72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1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5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0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3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1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2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1891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37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9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4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2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67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9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50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53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88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305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11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812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43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050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528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8612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72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306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3708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6599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600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24544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64798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0109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34051">
                  <w:marLeft w:val="0"/>
                  <w:marRight w:val="0"/>
                  <w:marTop w:val="0"/>
                  <w:marBottom w:val="0"/>
                  <w:divBdr>
                    <w:top w:val="single" w:sz="8" w:space="2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7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43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15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55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46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17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71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814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72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7288716">
                                                          <w:marLeft w:val="100"/>
                                                          <w:marRight w:val="1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63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70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057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041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8999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3382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727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33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0894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5" w:color="666666"/>
                                                                                                <w:left w:val="dotted" w:sz="4" w:space="5" w:color="666666"/>
                                                                                                <w:bottom w:val="dotted" w:sz="4" w:space="5" w:color="666666"/>
                                                                                                <w:right w:val="dotted" w:sz="4" w:space="5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BFE2B-563C-4128-AD51-133E95AC8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5359</Words>
  <Characters>30551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Дом</Company>
  <LinksUpToDate>false</LinksUpToDate>
  <CharactersWithSpaces>35839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Лазуковы</dc:creator>
  <cp:keywords/>
  <dc:description/>
  <cp:lastModifiedBy>Denis Mikhaylenko</cp:lastModifiedBy>
  <cp:revision>2</cp:revision>
  <cp:lastPrinted>2021-05-07T11:17:00Z</cp:lastPrinted>
  <dcterms:created xsi:type="dcterms:W3CDTF">2021-08-10T19:17:00Z</dcterms:created>
  <dcterms:modified xsi:type="dcterms:W3CDTF">2021-08-10T19:17:00Z</dcterms:modified>
</cp:coreProperties>
</file>